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CFE" w:rsidRPr="008A7CFE" w:rsidRDefault="00DB5C0E" w:rsidP="008A7CFE">
      <w:pPr>
        <w:tabs>
          <w:tab w:val="left" w:pos="540"/>
          <w:tab w:val="left" w:pos="57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CB7F91">
        <w:rPr>
          <w:rFonts w:ascii="Times New Roman" w:eastAsia="Times New Roman" w:hAnsi="Times New Roman" w:cs="Times New Roman"/>
          <w:sz w:val="28"/>
          <w:szCs w:val="28"/>
          <w:lang w:eastAsia="ru-RU"/>
        </w:rPr>
        <w:t>ноябрь</w:t>
      </w:r>
      <w:r w:rsidR="00CB7F91" w:rsidRPr="008A7CFE">
        <w:rPr>
          <w:rFonts w:ascii="Times New Roman" w:eastAsia="Times New Roman" w:hAnsi="Times New Roman" w:cs="Times New Roman"/>
          <w:sz w:val="28"/>
          <w:szCs w:val="28"/>
          <w:lang w:eastAsia="ru-RU"/>
        </w:rPr>
        <w:t xml:space="preserve"> 2016</w:t>
      </w:r>
      <w:r w:rsidR="008A7CFE" w:rsidRPr="008A7CFE">
        <w:rPr>
          <w:rFonts w:ascii="Times New Roman" w:eastAsia="Times New Roman" w:hAnsi="Times New Roman" w:cs="Times New Roman"/>
          <w:sz w:val="28"/>
          <w:szCs w:val="28"/>
          <w:lang w:eastAsia="ru-RU"/>
        </w:rPr>
        <w:t xml:space="preserve"> </w:t>
      </w:r>
      <w:proofErr w:type="spellStart"/>
      <w:r w:rsidR="008A7CFE" w:rsidRPr="008A7CFE">
        <w:rPr>
          <w:rFonts w:ascii="Times New Roman" w:eastAsia="Times New Roman" w:hAnsi="Times New Roman" w:cs="Times New Roman"/>
          <w:sz w:val="28"/>
          <w:szCs w:val="28"/>
          <w:lang w:eastAsia="ru-RU"/>
        </w:rPr>
        <w:t>йыл</w:t>
      </w:r>
      <w:proofErr w:type="spellEnd"/>
      <w:r w:rsidR="008A7CFE" w:rsidRPr="008A7C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A7CFE" w:rsidRPr="008A7CF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93</w:t>
      </w:r>
      <w:r w:rsidR="008A7CFE" w:rsidRPr="008A7C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ноября</w:t>
      </w:r>
      <w:r w:rsidR="008A7CFE" w:rsidRPr="008A7CFE">
        <w:rPr>
          <w:rFonts w:ascii="Times New Roman" w:eastAsia="Times New Roman" w:hAnsi="Times New Roman" w:cs="Times New Roman"/>
          <w:sz w:val="28"/>
          <w:szCs w:val="28"/>
          <w:lang w:eastAsia="ru-RU"/>
        </w:rPr>
        <w:t xml:space="preserve"> 2016 года</w:t>
      </w:r>
    </w:p>
    <w:p w:rsidR="008A7CFE" w:rsidRPr="008A7CFE" w:rsidRDefault="008A7CFE" w:rsidP="008A7CFE">
      <w:pPr>
        <w:tabs>
          <w:tab w:val="left" w:pos="6420"/>
        </w:tabs>
        <w:autoSpaceDN w:val="0"/>
        <w:spacing w:after="0" w:line="240" w:lineRule="auto"/>
        <w:jc w:val="both"/>
        <w:rPr>
          <w:rFonts w:ascii="Times New Roman" w:eastAsia="Times New Roman" w:hAnsi="Times New Roman" w:cs="Times New Roman"/>
          <w:color w:val="000000"/>
          <w:sz w:val="28"/>
          <w:szCs w:val="28"/>
          <w:lang w:eastAsia="ru-RU"/>
        </w:rPr>
      </w:pPr>
    </w:p>
    <w:p w:rsidR="008A7CFE" w:rsidRPr="008A7CFE" w:rsidRDefault="008A7CFE" w:rsidP="008A7CFE">
      <w:pPr>
        <w:spacing w:after="0" w:line="240" w:lineRule="auto"/>
        <w:jc w:val="center"/>
        <w:rPr>
          <w:rFonts w:ascii="Times New Roman" w:eastAsia="Times New Roman" w:hAnsi="Times New Roman" w:cs="Times New Roman"/>
          <w:b/>
          <w:sz w:val="28"/>
          <w:szCs w:val="28"/>
          <w:lang w:eastAsia="ru-RU"/>
        </w:rPr>
      </w:pPr>
      <w:r w:rsidRPr="008A7CFE">
        <w:rPr>
          <w:rFonts w:ascii="Times New Roman" w:eastAsia="Times New Roman" w:hAnsi="Times New Roman" w:cs="Times New Roman"/>
          <w:b/>
          <w:sz w:val="28"/>
          <w:szCs w:val="28"/>
          <w:lang w:eastAsia="ru-RU"/>
        </w:rPr>
        <w:t>Об утверждении Положения о муниципальной службе</w:t>
      </w:r>
    </w:p>
    <w:p w:rsidR="008A7CFE" w:rsidRPr="008A7CFE" w:rsidRDefault="008A7CFE" w:rsidP="008A7CFE">
      <w:pPr>
        <w:spacing w:after="0" w:line="240" w:lineRule="auto"/>
        <w:jc w:val="center"/>
        <w:rPr>
          <w:rFonts w:ascii="Times New Roman" w:eastAsia="Times New Roman" w:hAnsi="Times New Roman" w:cs="Times New Roman"/>
          <w:b/>
          <w:sz w:val="28"/>
          <w:szCs w:val="28"/>
          <w:lang w:eastAsia="ru-RU"/>
        </w:rPr>
      </w:pPr>
      <w:r w:rsidRPr="008A7CFE">
        <w:rPr>
          <w:rFonts w:ascii="Times New Roman" w:eastAsia="Times New Roman" w:hAnsi="Times New Roman" w:cs="Times New Roman"/>
          <w:b/>
          <w:sz w:val="28"/>
          <w:szCs w:val="28"/>
          <w:lang w:eastAsia="ru-RU"/>
        </w:rPr>
        <w:t xml:space="preserve">в сельском поселении </w:t>
      </w:r>
      <w:r w:rsidR="00DB5C0E">
        <w:rPr>
          <w:rFonts w:ascii="Times New Roman" w:eastAsia="Times New Roman" w:hAnsi="Times New Roman" w:cs="Times New Roman"/>
          <w:b/>
          <w:sz w:val="28"/>
          <w:szCs w:val="28"/>
          <w:lang w:eastAsia="ru-RU"/>
        </w:rPr>
        <w:t>Староарзаматовский</w:t>
      </w:r>
      <w:r w:rsidRPr="008A7CFE">
        <w:rPr>
          <w:rFonts w:ascii="Times New Roman" w:eastAsia="Times New Roman" w:hAnsi="Times New Roman" w:cs="Times New Roman"/>
          <w:b/>
          <w:sz w:val="28"/>
          <w:szCs w:val="28"/>
          <w:lang w:eastAsia="ru-RU"/>
        </w:rPr>
        <w:t xml:space="preserve"> сельсовет </w:t>
      </w:r>
      <w:r w:rsidR="002961AE" w:rsidRPr="008A7CFE">
        <w:rPr>
          <w:rFonts w:ascii="Times New Roman" w:eastAsia="Times New Roman" w:hAnsi="Times New Roman" w:cs="Times New Roman"/>
          <w:b/>
          <w:sz w:val="28"/>
          <w:szCs w:val="28"/>
          <w:lang w:eastAsia="ru-RU"/>
        </w:rPr>
        <w:t>муниципального района</w:t>
      </w:r>
      <w:r w:rsidRPr="008A7CFE">
        <w:rPr>
          <w:rFonts w:ascii="Times New Roman" w:eastAsia="Times New Roman" w:hAnsi="Times New Roman" w:cs="Times New Roman"/>
          <w:b/>
          <w:sz w:val="28"/>
          <w:szCs w:val="28"/>
          <w:lang w:eastAsia="ru-RU"/>
        </w:rPr>
        <w:t xml:space="preserve"> Мишкинский район Республики Башкортостан</w:t>
      </w:r>
    </w:p>
    <w:p w:rsidR="008A7CFE" w:rsidRPr="008A7CFE" w:rsidRDefault="008A7CFE" w:rsidP="008A7CFE">
      <w:pPr>
        <w:spacing w:after="0" w:line="240" w:lineRule="auto"/>
        <w:jc w:val="both"/>
        <w:rPr>
          <w:rFonts w:ascii="Times New Roman" w:eastAsia="Times New Roman" w:hAnsi="Times New Roman" w:cs="Times New Roman"/>
          <w:sz w:val="28"/>
          <w:szCs w:val="28"/>
          <w:lang w:eastAsia="ru-RU"/>
        </w:rPr>
      </w:pPr>
    </w:p>
    <w:p w:rsidR="008A7CFE" w:rsidRPr="008A7CFE" w:rsidRDefault="008A7CFE" w:rsidP="008A7CFE">
      <w:pPr>
        <w:spacing w:after="0" w:line="240" w:lineRule="auto"/>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ab/>
        <w:t xml:space="preserve">      В соответствии со статьей 42 Федерального закона от 06 октября 2003 года №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и  Законом Республики Башкортостан от 16 июля 2007 года № 453-з «О муниципальной службе в Республике Башкортостан», Совет сельского поселения </w:t>
      </w:r>
      <w:r w:rsidR="00DB5C0E">
        <w:rPr>
          <w:rFonts w:ascii="Times New Roman" w:eastAsia="Times New Roman" w:hAnsi="Times New Roman" w:cs="Times New Roman"/>
          <w:sz w:val="28"/>
          <w:szCs w:val="28"/>
          <w:lang w:eastAsia="ru-RU"/>
        </w:rPr>
        <w:t>Староарзаматовский</w:t>
      </w:r>
      <w:r w:rsidRPr="008A7CFE">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двадцать  седьмого созыва р е ш и л:</w:t>
      </w:r>
    </w:p>
    <w:p w:rsidR="008A7CFE" w:rsidRPr="008A7CFE" w:rsidRDefault="008A7CFE" w:rsidP="008A7CFE">
      <w:pPr>
        <w:spacing w:after="0" w:line="240" w:lineRule="auto"/>
        <w:jc w:val="both"/>
        <w:rPr>
          <w:rFonts w:ascii="Times New Roman" w:eastAsia="Times New Roman" w:hAnsi="Times New Roman" w:cs="Times New Roman"/>
          <w:sz w:val="28"/>
          <w:szCs w:val="28"/>
          <w:lang w:eastAsia="ru-RU"/>
        </w:rPr>
      </w:pPr>
    </w:p>
    <w:p w:rsidR="008A7CFE" w:rsidRPr="008A7CFE" w:rsidRDefault="008A7CFE" w:rsidP="008A7CFE">
      <w:pPr>
        <w:numPr>
          <w:ilvl w:val="0"/>
          <w:numId w:val="1"/>
        </w:numPr>
        <w:spacing w:after="0" w:line="240" w:lineRule="auto"/>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Утвердить Положение о муниципальной службе в сельском поселении </w:t>
      </w:r>
      <w:r w:rsidR="00DB5C0E">
        <w:rPr>
          <w:rFonts w:ascii="Times New Roman" w:eastAsia="Times New Roman" w:hAnsi="Times New Roman" w:cs="Times New Roman"/>
          <w:sz w:val="28"/>
          <w:szCs w:val="28"/>
          <w:lang w:eastAsia="ru-RU"/>
        </w:rPr>
        <w:t>Староарзаматовский</w:t>
      </w:r>
      <w:r w:rsidRPr="008A7CFE">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(прилагается).</w:t>
      </w:r>
    </w:p>
    <w:p w:rsidR="008A7CFE" w:rsidRPr="008A7CFE" w:rsidRDefault="008A7CFE" w:rsidP="008A7CFE">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8A7CFE">
        <w:rPr>
          <w:rFonts w:ascii="Times New Roman" w:eastAsia="Times New Roman" w:hAnsi="Times New Roman" w:cs="Times New Roman"/>
          <w:sz w:val="28"/>
          <w:szCs w:val="28"/>
          <w:lang w:eastAsia="ru-RU"/>
        </w:rPr>
        <w:t xml:space="preserve">Настоящее решение обнародовать путем размещения на информационном стенде в здании Администрации сельского поселения </w:t>
      </w:r>
      <w:r w:rsidR="00DB5C0E">
        <w:rPr>
          <w:rFonts w:ascii="Times New Roman" w:eastAsia="Times New Roman" w:hAnsi="Times New Roman" w:cs="Times New Roman"/>
          <w:sz w:val="28"/>
          <w:szCs w:val="28"/>
          <w:lang w:eastAsia="ru-RU"/>
        </w:rPr>
        <w:t>Староарзаматовский</w:t>
      </w:r>
      <w:r w:rsidRPr="008A7CFE">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w:t>
      </w:r>
      <w:r w:rsidR="00DB5C0E">
        <w:rPr>
          <w:rFonts w:ascii="Times New Roman" w:eastAsia="Times New Roman" w:hAnsi="Times New Roman" w:cs="Times New Roman"/>
          <w:sz w:val="28"/>
          <w:szCs w:val="28"/>
          <w:lang w:eastAsia="ru-RU"/>
        </w:rPr>
        <w:t>(д</w:t>
      </w:r>
      <w:r w:rsidRPr="008A7CFE">
        <w:rPr>
          <w:rFonts w:ascii="Times New Roman" w:eastAsia="Times New Roman" w:hAnsi="Times New Roman" w:cs="Times New Roman"/>
          <w:sz w:val="28"/>
          <w:szCs w:val="28"/>
          <w:lang w:eastAsia="ru-RU"/>
        </w:rPr>
        <w:t>.</w:t>
      </w:r>
      <w:r w:rsidR="00DB5C0E">
        <w:rPr>
          <w:rFonts w:ascii="Times New Roman" w:eastAsia="Times New Roman" w:hAnsi="Times New Roman" w:cs="Times New Roman"/>
          <w:sz w:val="28"/>
          <w:szCs w:val="28"/>
          <w:lang w:eastAsia="ru-RU"/>
        </w:rPr>
        <w:t>Малонакаряково</w:t>
      </w:r>
      <w:r w:rsidRPr="008A7CFE">
        <w:rPr>
          <w:rFonts w:ascii="Times New Roman" w:eastAsia="Times New Roman" w:hAnsi="Times New Roman" w:cs="Times New Roman"/>
          <w:sz w:val="28"/>
          <w:szCs w:val="28"/>
          <w:lang w:eastAsia="ru-RU"/>
        </w:rPr>
        <w:t xml:space="preserve">, ул. Ленина, </w:t>
      </w:r>
      <w:r w:rsidR="00DB5C0E">
        <w:rPr>
          <w:rFonts w:ascii="Times New Roman" w:eastAsia="Times New Roman" w:hAnsi="Times New Roman" w:cs="Times New Roman"/>
          <w:sz w:val="28"/>
          <w:szCs w:val="28"/>
          <w:lang w:eastAsia="ru-RU"/>
        </w:rPr>
        <w:t>8</w:t>
      </w:r>
      <w:r w:rsidRPr="008A7CFE">
        <w:rPr>
          <w:rFonts w:ascii="Times New Roman" w:eastAsia="Times New Roman" w:hAnsi="Times New Roman" w:cs="Times New Roman"/>
          <w:sz w:val="28"/>
          <w:szCs w:val="28"/>
          <w:lang w:eastAsia="ru-RU"/>
        </w:rPr>
        <w:t xml:space="preserve">) и разместить на официальном сайте муниципального района Мишкинский район Республики Башкортостан </w:t>
      </w:r>
      <w:hyperlink r:id="rId5" w:history="1">
        <w:r w:rsidRPr="008A7CFE">
          <w:rPr>
            <w:rFonts w:ascii="Times New Roman" w:eastAsia="Times New Roman" w:hAnsi="Times New Roman" w:cs="Times New Roman"/>
            <w:color w:val="000000"/>
            <w:sz w:val="28"/>
            <w:szCs w:val="28"/>
            <w:lang w:eastAsia="ru-RU"/>
          </w:rPr>
          <w:t>http://mishkan.ru/</w:t>
        </w:r>
      </w:hyperlink>
      <w:r w:rsidRPr="008A7CFE">
        <w:rPr>
          <w:rFonts w:ascii="Times New Roman" w:eastAsia="Times New Roman" w:hAnsi="Times New Roman" w:cs="Times New Roman"/>
          <w:color w:val="000000"/>
          <w:sz w:val="28"/>
          <w:szCs w:val="28"/>
          <w:lang w:eastAsia="ru-RU"/>
        </w:rPr>
        <w:t>.</w:t>
      </w:r>
    </w:p>
    <w:p w:rsidR="008A7CFE" w:rsidRPr="008A7CFE" w:rsidRDefault="008A7CFE" w:rsidP="008A7CFE">
      <w:pPr>
        <w:spacing w:after="0" w:line="240" w:lineRule="auto"/>
        <w:jc w:val="both"/>
        <w:rPr>
          <w:rFonts w:ascii="Times New Roman" w:eastAsia="Times New Roman" w:hAnsi="Times New Roman" w:cs="Times New Roman"/>
          <w:sz w:val="28"/>
          <w:szCs w:val="28"/>
          <w:lang w:eastAsia="ru-RU"/>
        </w:rPr>
      </w:pPr>
    </w:p>
    <w:p w:rsidR="008A7CFE" w:rsidRPr="008A7CFE" w:rsidRDefault="008A7CFE" w:rsidP="008A7CFE">
      <w:pPr>
        <w:spacing w:after="0" w:line="240" w:lineRule="auto"/>
        <w:ind w:left="284"/>
        <w:jc w:val="both"/>
        <w:rPr>
          <w:rFonts w:ascii="Times New Roman" w:eastAsia="Times New Roman" w:hAnsi="Times New Roman" w:cs="Times New Roman"/>
          <w:sz w:val="28"/>
          <w:szCs w:val="28"/>
          <w:lang w:eastAsia="ru-RU" w:bidi="hi-IN"/>
        </w:rPr>
      </w:pPr>
    </w:p>
    <w:p w:rsidR="008A7CFE" w:rsidRPr="008A7CFE" w:rsidRDefault="008A7CFE" w:rsidP="008A7CFE">
      <w:pPr>
        <w:spacing w:after="0" w:line="240" w:lineRule="auto"/>
        <w:rPr>
          <w:rFonts w:ascii="Times New Roman" w:eastAsia="Times New Roman" w:hAnsi="Times New Roman" w:cs="Times New Roman"/>
          <w:sz w:val="28"/>
          <w:szCs w:val="28"/>
        </w:rPr>
      </w:pPr>
      <w:r w:rsidRPr="008A7CFE">
        <w:rPr>
          <w:rFonts w:ascii="Times New Roman" w:eastAsia="Times New Roman" w:hAnsi="Times New Roman" w:cs="Times New Roman"/>
          <w:sz w:val="28"/>
          <w:szCs w:val="28"/>
        </w:rPr>
        <w:t xml:space="preserve">Глава сельского поселения </w:t>
      </w:r>
    </w:p>
    <w:p w:rsidR="008A7CFE" w:rsidRPr="008A7CFE" w:rsidRDefault="00DB5C0E" w:rsidP="008A7CF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Староарзаматовский</w:t>
      </w:r>
      <w:r w:rsidR="008A7CFE" w:rsidRPr="008A7CFE">
        <w:rPr>
          <w:rFonts w:ascii="Times New Roman" w:eastAsia="Times New Roman" w:hAnsi="Times New Roman" w:cs="Times New Roman"/>
          <w:sz w:val="28"/>
          <w:szCs w:val="28"/>
        </w:rPr>
        <w:t xml:space="preserve"> сельсовет </w:t>
      </w:r>
    </w:p>
    <w:p w:rsidR="008A7CFE" w:rsidRPr="008A7CFE" w:rsidRDefault="008A7CFE" w:rsidP="008A7CFE">
      <w:pPr>
        <w:spacing w:after="0" w:line="240" w:lineRule="auto"/>
        <w:rPr>
          <w:rFonts w:ascii="Times New Roman" w:eastAsia="Times New Roman" w:hAnsi="Times New Roman" w:cs="Times New Roman"/>
          <w:sz w:val="28"/>
          <w:szCs w:val="28"/>
        </w:rPr>
      </w:pPr>
      <w:r w:rsidRPr="008A7CFE">
        <w:rPr>
          <w:rFonts w:ascii="Times New Roman" w:eastAsia="Times New Roman" w:hAnsi="Times New Roman" w:cs="Times New Roman"/>
          <w:sz w:val="28"/>
          <w:szCs w:val="28"/>
        </w:rPr>
        <w:t xml:space="preserve">муниципального района </w:t>
      </w:r>
    </w:p>
    <w:p w:rsidR="008A7CFE" w:rsidRPr="008A7CFE" w:rsidRDefault="008A7CFE" w:rsidP="008A7CFE">
      <w:pPr>
        <w:spacing w:after="0" w:line="240" w:lineRule="auto"/>
        <w:rPr>
          <w:rFonts w:ascii="Times New Roman" w:eastAsia="Times New Roman" w:hAnsi="Times New Roman" w:cs="Times New Roman"/>
          <w:sz w:val="28"/>
          <w:szCs w:val="28"/>
        </w:rPr>
      </w:pPr>
      <w:r w:rsidRPr="008A7CFE">
        <w:rPr>
          <w:rFonts w:ascii="Times New Roman" w:eastAsia="Times New Roman" w:hAnsi="Times New Roman" w:cs="Times New Roman"/>
          <w:sz w:val="28"/>
          <w:szCs w:val="28"/>
        </w:rPr>
        <w:t xml:space="preserve">Мишкинский район </w:t>
      </w:r>
    </w:p>
    <w:p w:rsidR="008A7CFE" w:rsidRDefault="008A7CFE" w:rsidP="008A7CFE">
      <w:pPr>
        <w:spacing w:after="0" w:line="240" w:lineRule="auto"/>
        <w:rPr>
          <w:rFonts w:ascii="Times New Roman" w:eastAsia="Times New Roman" w:hAnsi="Times New Roman" w:cs="Times New Roman"/>
          <w:sz w:val="28"/>
          <w:szCs w:val="28"/>
        </w:rPr>
      </w:pPr>
      <w:r w:rsidRPr="008A7CFE">
        <w:rPr>
          <w:rFonts w:ascii="Times New Roman" w:eastAsia="Times New Roman" w:hAnsi="Times New Roman" w:cs="Times New Roman"/>
          <w:sz w:val="28"/>
          <w:szCs w:val="28"/>
        </w:rPr>
        <w:t xml:space="preserve">Республики Башкортостан </w:t>
      </w:r>
      <w:r w:rsidRPr="008A7CFE">
        <w:rPr>
          <w:rFonts w:ascii="Times New Roman" w:eastAsia="Times New Roman" w:hAnsi="Times New Roman" w:cs="Times New Roman"/>
          <w:sz w:val="28"/>
          <w:szCs w:val="28"/>
        </w:rPr>
        <w:tab/>
      </w:r>
      <w:r w:rsidRPr="008A7CFE">
        <w:rPr>
          <w:rFonts w:ascii="Times New Roman" w:eastAsia="Times New Roman" w:hAnsi="Times New Roman" w:cs="Times New Roman"/>
          <w:sz w:val="28"/>
          <w:szCs w:val="28"/>
        </w:rPr>
        <w:tab/>
      </w:r>
      <w:r w:rsidRPr="008A7CFE">
        <w:rPr>
          <w:rFonts w:ascii="Times New Roman" w:eastAsia="Times New Roman" w:hAnsi="Times New Roman" w:cs="Times New Roman"/>
          <w:sz w:val="28"/>
          <w:szCs w:val="28"/>
        </w:rPr>
        <w:tab/>
      </w:r>
      <w:r w:rsidRPr="008A7CFE">
        <w:rPr>
          <w:rFonts w:ascii="Times New Roman" w:eastAsia="Times New Roman" w:hAnsi="Times New Roman" w:cs="Times New Roman"/>
          <w:sz w:val="28"/>
          <w:szCs w:val="28"/>
        </w:rPr>
        <w:tab/>
      </w:r>
      <w:r w:rsidRPr="008A7CFE">
        <w:rPr>
          <w:rFonts w:ascii="Times New Roman" w:eastAsia="Times New Roman" w:hAnsi="Times New Roman" w:cs="Times New Roman"/>
          <w:sz w:val="28"/>
          <w:szCs w:val="28"/>
        </w:rPr>
        <w:tab/>
        <w:t xml:space="preserve">        </w:t>
      </w:r>
      <w:r w:rsidR="00DB5C0E">
        <w:rPr>
          <w:rFonts w:ascii="Times New Roman" w:eastAsia="Times New Roman" w:hAnsi="Times New Roman" w:cs="Times New Roman"/>
          <w:sz w:val="28"/>
          <w:szCs w:val="28"/>
        </w:rPr>
        <w:t>С.Н.Саликов</w:t>
      </w:r>
    </w:p>
    <w:p w:rsidR="00DB5C0E" w:rsidRDefault="00DB5C0E" w:rsidP="008A7CFE">
      <w:pPr>
        <w:spacing w:after="0" w:line="240" w:lineRule="auto"/>
        <w:rPr>
          <w:rFonts w:ascii="Times New Roman" w:eastAsia="Times New Roman" w:hAnsi="Times New Roman" w:cs="Times New Roman"/>
          <w:sz w:val="28"/>
          <w:szCs w:val="28"/>
        </w:rPr>
      </w:pPr>
    </w:p>
    <w:p w:rsidR="00DB5C0E" w:rsidRDefault="00DB5C0E" w:rsidP="008A7CFE">
      <w:pPr>
        <w:spacing w:after="0" w:line="240" w:lineRule="auto"/>
        <w:rPr>
          <w:rFonts w:ascii="Times New Roman" w:eastAsia="Times New Roman" w:hAnsi="Times New Roman" w:cs="Times New Roman"/>
          <w:sz w:val="28"/>
          <w:szCs w:val="28"/>
        </w:rPr>
      </w:pPr>
    </w:p>
    <w:p w:rsidR="00DB5C0E" w:rsidRDefault="00DB5C0E" w:rsidP="008A7CFE">
      <w:pPr>
        <w:spacing w:after="0" w:line="240" w:lineRule="auto"/>
        <w:rPr>
          <w:rFonts w:ascii="Times New Roman" w:eastAsia="Times New Roman" w:hAnsi="Times New Roman" w:cs="Times New Roman"/>
          <w:sz w:val="28"/>
          <w:szCs w:val="28"/>
        </w:rPr>
      </w:pPr>
    </w:p>
    <w:p w:rsidR="00DB5C0E" w:rsidRDefault="00DB5C0E" w:rsidP="008A7CFE">
      <w:pPr>
        <w:spacing w:after="0" w:line="240" w:lineRule="auto"/>
        <w:rPr>
          <w:rFonts w:ascii="Times New Roman" w:eastAsia="Times New Roman" w:hAnsi="Times New Roman" w:cs="Times New Roman"/>
          <w:sz w:val="28"/>
          <w:szCs w:val="28"/>
        </w:rPr>
      </w:pPr>
    </w:p>
    <w:p w:rsidR="00DB5C0E" w:rsidRDefault="00DB5C0E" w:rsidP="008A7CFE">
      <w:pPr>
        <w:spacing w:after="0" w:line="240" w:lineRule="auto"/>
        <w:rPr>
          <w:rFonts w:ascii="Times New Roman" w:eastAsia="Times New Roman" w:hAnsi="Times New Roman" w:cs="Times New Roman"/>
          <w:sz w:val="28"/>
          <w:szCs w:val="28"/>
        </w:rPr>
      </w:pPr>
    </w:p>
    <w:p w:rsidR="00DB5C0E" w:rsidRDefault="00DB5C0E" w:rsidP="008A7CFE">
      <w:pPr>
        <w:spacing w:after="0" w:line="240" w:lineRule="auto"/>
        <w:rPr>
          <w:rFonts w:ascii="Times New Roman" w:eastAsia="Times New Roman" w:hAnsi="Times New Roman" w:cs="Times New Roman"/>
          <w:sz w:val="28"/>
          <w:szCs w:val="28"/>
        </w:rPr>
      </w:pPr>
    </w:p>
    <w:p w:rsidR="00DB5C0E" w:rsidRDefault="00DB5C0E" w:rsidP="008A7CFE">
      <w:pPr>
        <w:spacing w:after="0" w:line="240" w:lineRule="auto"/>
        <w:rPr>
          <w:rFonts w:ascii="Times New Roman" w:eastAsia="Times New Roman" w:hAnsi="Times New Roman" w:cs="Times New Roman"/>
          <w:sz w:val="28"/>
          <w:szCs w:val="28"/>
        </w:rPr>
      </w:pPr>
    </w:p>
    <w:p w:rsidR="00DB5C0E" w:rsidRDefault="00DB5C0E" w:rsidP="008A7CFE">
      <w:pPr>
        <w:spacing w:after="0" w:line="240" w:lineRule="auto"/>
        <w:rPr>
          <w:rFonts w:ascii="Times New Roman" w:eastAsia="Times New Roman" w:hAnsi="Times New Roman" w:cs="Times New Roman"/>
          <w:b/>
          <w:sz w:val="28"/>
          <w:szCs w:val="28"/>
        </w:rPr>
      </w:pPr>
    </w:p>
    <w:p w:rsidR="002961AE" w:rsidRDefault="002961AE" w:rsidP="008A7CFE">
      <w:pPr>
        <w:spacing w:after="0" w:line="240" w:lineRule="auto"/>
        <w:rPr>
          <w:rFonts w:ascii="Times New Roman" w:eastAsia="Times New Roman" w:hAnsi="Times New Roman" w:cs="Times New Roman"/>
          <w:b/>
          <w:sz w:val="28"/>
          <w:szCs w:val="28"/>
        </w:rPr>
      </w:pPr>
    </w:p>
    <w:p w:rsidR="002961AE" w:rsidRDefault="002961AE" w:rsidP="008A7CFE">
      <w:pPr>
        <w:spacing w:after="0" w:line="240" w:lineRule="auto"/>
        <w:rPr>
          <w:rFonts w:ascii="Times New Roman" w:eastAsia="Times New Roman" w:hAnsi="Times New Roman" w:cs="Times New Roman"/>
          <w:b/>
          <w:sz w:val="28"/>
          <w:szCs w:val="28"/>
        </w:rPr>
      </w:pPr>
    </w:p>
    <w:p w:rsidR="002961AE" w:rsidRDefault="002961AE" w:rsidP="008A7CFE">
      <w:pPr>
        <w:spacing w:after="0" w:line="240" w:lineRule="auto"/>
        <w:rPr>
          <w:rFonts w:ascii="Times New Roman" w:eastAsia="Times New Roman" w:hAnsi="Times New Roman" w:cs="Times New Roman"/>
          <w:b/>
          <w:sz w:val="28"/>
          <w:szCs w:val="28"/>
        </w:rPr>
      </w:pPr>
    </w:p>
    <w:p w:rsidR="002961AE" w:rsidRPr="008A7CFE" w:rsidRDefault="002961AE" w:rsidP="008A7CFE">
      <w:pPr>
        <w:spacing w:after="0" w:line="240" w:lineRule="auto"/>
        <w:rPr>
          <w:rFonts w:ascii="Times New Roman" w:eastAsia="Times New Roman" w:hAnsi="Times New Roman" w:cs="Times New Roman"/>
          <w:b/>
          <w:sz w:val="28"/>
          <w:szCs w:val="28"/>
        </w:rPr>
      </w:pPr>
    </w:p>
    <w:p w:rsidR="008A7CFE" w:rsidRPr="008A7CFE" w:rsidRDefault="008A7CFE" w:rsidP="008A7CFE">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p>
    <w:p w:rsidR="008A7CFE" w:rsidRPr="008A7CFE" w:rsidRDefault="008A7CFE" w:rsidP="008A7CFE">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lastRenderedPageBreak/>
        <w:t xml:space="preserve">Приложение </w:t>
      </w:r>
    </w:p>
    <w:p w:rsidR="008A7CFE" w:rsidRPr="008A7CFE" w:rsidRDefault="008A7CFE" w:rsidP="008A7CFE">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к решению Совета</w:t>
      </w:r>
    </w:p>
    <w:p w:rsidR="008A7CFE" w:rsidRPr="008A7CFE" w:rsidRDefault="008A7CFE" w:rsidP="008A7CFE">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сельского поселения</w:t>
      </w:r>
    </w:p>
    <w:p w:rsidR="008A7CFE" w:rsidRPr="008A7CFE" w:rsidRDefault="002961AE" w:rsidP="008A7CFE">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Староарзаматовский</w:t>
      </w:r>
      <w:r w:rsidR="008A7CFE" w:rsidRPr="008A7CFE">
        <w:rPr>
          <w:rFonts w:ascii="Times New Roman" w:eastAsia="Times New Roman" w:hAnsi="Times New Roman" w:cs="Times New Roman"/>
          <w:sz w:val="28"/>
          <w:szCs w:val="28"/>
          <w:lang w:eastAsia="ru-RU"/>
        </w:rPr>
        <w:t xml:space="preserve"> сельсовет</w:t>
      </w:r>
    </w:p>
    <w:p w:rsidR="008A7CFE" w:rsidRPr="008A7CFE" w:rsidRDefault="008A7CFE" w:rsidP="008A7CFE">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муниципального района</w:t>
      </w:r>
    </w:p>
    <w:p w:rsidR="008A7CFE" w:rsidRPr="008A7CFE" w:rsidRDefault="008A7CFE" w:rsidP="008A7CFE">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Мишкинский район</w:t>
      </w:r>
    </w:p>
    <w:p w:rsidR="008A7CFE" w:rsidRPr="008A7CFE" w:rsidRDefault="008A7CFE" w:rsidP="008A7CFE">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Республики Башкортостан</w:t>
      </w:r>
    </w:p>
    <w:p w:rsidR="008A7CFE" w:rsidRPr="008A7CFE" w:rsidRDefault="008A7CFE" w:rsidP="008A7CFE">
      <w:pPr>
        <w:widowControl w:val="0"/>
        <w:autoSpaceDE w:val="0"/>
        <w:autoSpaceDN w:val="0"/>
        <w:adjustRightInd w:val="0"/>
        <w:spacing w:after="0" w:line="240" w:lineRule="auto"/>
        <w:ind w:left="5670" w:firstLine="14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от </w:t>
      </w:r>
      <w:r w:rsidR="00F50A26">
        <w:rPr>
          <w:rFonts w:ascii="Times New Roman" w:eastAsia="Times New Roman" w:hAnsi="Times New Roman" w:cs="Times New Roman"/>
          <w:sz w:val="28"/>
          <w:szCs w:val="28"/>
          <w:lang w:eastAsia="ru-RU"/>
        </w:rPr>
        <w:t xml:space="preserve">28 </w:t>
      </w:r>
      <w:bookmarkStart w:id="0" w:name="_GoBack"/>
      <w:bookmarkEnd w:id="0"/>
      <w:r w:rsidR="00CB7F91">
        <w:rPr>
          <w:rFonts w:ascii="Times New Roman" w:eastAsia="Times New Roman" w:hAnsi="Times New Roman" w:cs="Times New Roman"/>
          <w:sz w:val="28"/>
          <w:szCs w:val="28"/>
          <w:lang w:eastAsia="ru-RU"/>
        </w:rPr>
        <w:t>ноября</w:t>
      </w:r>
      <w:r w:rsidR="00CB7F91" w:rsidRPr="008A7CFE">
        <w:rPr>
          <w:rFonts w:ascii="Times New Roman" w:eastAsia="Times New Roman" w:hAnsi="Times New Roman" w:cs="Times New Roman"/>
          <w:sz w:val="28"/>
          <w:szCs w:val="28"/>
          <w:lang w:eastAsia="ru-RU"/>
        </w:rPr>
        <w:t xml:space="preserve"> 2016</w:t>
      </w:r>
      <w:r w:rsidRPr="008A7CFE">
        <w:rPr>
          <w:rFonts w:ascii="Times New Roman" w:eastAsia="Times New Roman" w:hAnsi="Times New Roman" w:cs="Times New Roman"/>
          <w:sz w:val="28"/>
          <w:szCs w:val="28"/>
          <w:lang w:eastAsia="ru-RU"/>
        </w:rPr>
        <w:t xml:space="preserve"> года № </w:t>
      </w:r>
      <w:r w:rsidR="00F50A26">
        <w:rPr>
          <w:rFonts w:ascii="Times New Roman" w:eastAsia="Times New Roman" w:hAnsi="Times New Roman" w:cs="Times New Roman"/>
          <w:sz w:val="28"/>
          <w:szCs w:val="28"/>
          <w:lang w:eastAsia="ru-RU"/>
        </w:rPr>
        <w:t>93</w:t>
      </w:r>
      <w:r w:rsidRPr="008A7CFE">
        <w:rPr>
          <w:rFonts w:ascii="Times New Roman" w:eastAsia="Times New Roman" w:hAnsi="Times New Roman" w:cs="Times New Roman"/>
          <w:sz w:val="28"/>
          <w:szCs w:val="28"/>
          <w:lang w:eastAsia="ru-RU"/>
        </w:rPr>
        <w:t>.</w:t>
      </w:r>
    </w:p>
    <w:p w:rsidR="008A7CFE" w:rsidRPr="008A7CFE" w:rsidRDefault="008A7CFE" w:rsidP="008A7CF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b/>
          <w:bCs/>
          <w:sz w:val="28"/>
          <w:szCs w:val="28"/>
          <w:lang w:eastAsia="ru-RU"/>
        </w:rPr>
      </w:pPr>
      <w:r w:rsidRPr="008A7CFE">
        <w:rPr>
          <w:rFonts w:ascii="Times New Roman" w:eastAsia="Times New Roman" w:hAnsi="Times New Roman" w:cs="Times New Roman"/>
          <w:b/>
          <w:bCs/>
          <w:sz w:val="28"/>
          <w:szCs w:val="28"/>
          <w:lang w:eastAsia="ru-RU"/>
        </w:rPr>
        <w:t>ПОЛОЖЕНИЕ</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b/>
          <w:bCs/>
          <w:sz w:val="28"/>
          <w:szCs w:val="28"/>
          <w:lang w:eastAsia="ru-RU"/>
        </w:rPr>
      </w:pPr>
      <w:r w:rsidRPr="008A7CFE">
        <w:rPr>
          <w:rFonts w:ascii="Times New Roman" w:eastAsia="Times New Roman" w:hAnsi="Times New Roman" w:cs="Times New Roman"/>
          <w:b/>
          <w:bCs/>
          <w:sz w:val="28"/>
          <w:szCs w:val="28"/>
          <w:lang w:eastAsia="ru-RU"/>
        </w:rPr>
        <w:t xml:space="preserve">О МУНИЦИПАЛЬНОЙ СЛУЖБЕ В </w:t>
      </w:r>
      <w:r w:rsidR="00CB7F91" w:rsidRPr="008A7CFE">
        <w:rPr>
          <w:rFonts w:ascii="Times New Roman" w:eastAsia="Times New Roman" w:hAnsi="Times New Roman" w:cs="Times New Roman"/>
          <w:b/>
          <w:bCs/>
          <w:sz w:val="28"/>
          <w:szCs w:val="28"/>
          <w:lang w:eastAsia="ru-RU"/>
        </w:rPr>
        <w:t>СЕЛЬСКОМ ПОСЕЛЕНИИ</w:t>
      </w:r>
      <w:r w:rsidRPr="008A7CFE">
        <w:rPr>
          <w:rFonts w:ascii="Times New Roman" w:eastAsia="Times New Roman" w:hAnsi="Times New Roman" w:cs="Times New Roman"/>
          <w:b/>
          <w:bCs/>
          <w:sz w:val="28"/>
          <w:szCs w:val="28"/>
          <w:lang w:eastAsia="ru-RU"/>
        </w:rPr>
        <w:t xml:space="preserve"> </w:t>
      </w:r>
      <w:r w:rsidR="00CB7F91">
        <w:rPr>
          <w:rFonts w:ascii="Times New Roman" w:eastAsia="Times New Roman" w:hAnsi="Times New Roman" w:cs="Times New Roman"/>
          <w:b/>
          <w:bCs/>
          <w:sz w:val="28"/>
          <w:szCs w:val="28"/>
          <w:lang w:eastAsia="ru-RU"/>
        </w:rPr>
        <w:t>СТАРОАРЗАМАТОВСКИЙ</w:t>
      </w:r>
      <w:r w:rsidR="00CB7F91" w:rsidRPr="008A7CFE">
        <w:rPr>
          <w:rFonts w:ascii="Times New Roman" w:eastAsia="Times New Roman" w:hAnsi="Times New Roman" w:cs="Times New Roman"/>
          <w:b/>
          <w:bCs/>
          <w:sz w:val="28"/>
          <w:szCs w:val="28"/>
          <w:lang w:eastAsia="ru-RU"/>
        </w:rPr>
        <w:t xml:space="preserve"> СЕЛЬСОВЕТ МУНИЦИПАЛЬНОГО</w:t>
      </w:r>
      <w:r w:rsidRPr="008A7CFE">
        <w:rPr>
          <w:rFonts w:ascii="Times New Roman" w:eastAsia="Times New Roman" w:hAnsi="Times New Roman" w:cs="Times New Roman"/>
          <w:b/>
          <w:bCs/>
          <w:sz w:val="28"/>
          <w:szCs w:val="28"/>
          <w:lang w:eastAsia="ru-RU"/>
        </w:rPr>
        <w:t xml:space="preserve"> РАЙОНА</w:t>
      </w:r>
      <w:r w:rsidR="00F50A26">
        <w:rPr>
          <w:rFonts w:ascii="Times New Roman" w:eastAsia="Times New Roman" w:hAnsi="Times New Roman" w:cs="Times New Roman"/>
          <w:b/>
          <w:bCs/>
          <w:sz w:val="28"/>
          <w:szCs w:val="28"/>
          <w:lang w:eastAsia="ru-RU"/>
        </w:rPr>
        <w:t xml:space="preserve"> </w:t>
      </w:r>
      <w:r w:rsidR="00CB7F91" w:rsidRPr="008A7CFE">
        <w:rPr>
          <w:rFonts w:ascii="Times New Roman" w:eastAsia="Times New Roman" w:hAnsi="Times New Roman" w:cs="Times New Roman"/>
          <w:b/>
          <w:bCs/>
          <w:sz w:val="28"/>
          <w:szCs w:val="28"/>
          <w:lang w:eastAsia="ru-RU"/>
        </w:rPr>
        <w:t>МИШКИНСКИЙ РАЙОН</w:t>
      </w:r>
      <w:r w:rsidRPr="008A7CFE">
        <w:rPr>
          <w:rFonts w:ascii="Times New Roman" w:eastAsia="Times New Roman" w:hAnsi="Times New Roman" w:cs="Times New Roman"/>
          <w:b/>
          <w:bCs/>
          <w:sz w:val="28"/>
          <w:szCs w:val="28"/>
          <w:lang w:eastAsia="ru-RU"/>
        </w:rPr>
        <w:t xml:space="preserve"> РЕСПУБЛИКИ БАШКОРТОСТАН</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Глава 1. ОБЩИЕ ПОЛОЖЕНИЯ</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1. Предмет регулирования настоящего Положения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1. Настоящее Положение о муниципальной службе сельского  поселения  </w:t>
      </w:r>
      <w:r w:rsidR="00F50A26">
        <w:rPr>
          <w:rFonts w:ascii="Times New Roman" w:eastAsia="Times New Roman" w:hAnsi="Times New Roman" w:cs="Times New Roman"/>
          <w:sz w:val="28"/>
          <w:szCs w:val="28"/>
          <w:lang w:eastAsia="ru-RU"/>
        </w:rPr>
        <w:t>Староарзаматовский</w:t>
      </w:r>
      <w:r w:rsidRPr="008A7CFE">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Федерации», от 02.03.2007 N 25-ФЗ "О муниципальной службе в Российской Федерации", Уставом сельского поселения  </w:t>
      </w:r>
      <w:r w:rsidR="00F50A26">
        <w:rPr>
          <w:rFonts w:ascii="Times New Roman" w:eastAsia="Times New Roman" w:hAnsi="Times New Roman" w:cs="Times New Roman"/>
          <w:sz w:val="28"/>
          <w:szCs w:val="28"/>
          <w:lang w:eastAsia="ru-RU"/>
        </w:rPr>
        <w:t>Староарзаматовский</w:t>
      </w:r>
      <w:r w:rsidRPr="008A7CFE">
        <w:rPr>
          <w:rFonts w:ascii="Times New Roman" w:eastAsia="Times New Roman" w:hAnsi="Times New Roman" w:cs="Times New Roman"/>
          <w:sz w:val="28"/>
          <w:szCs w:val="28"/>
          <w:lang w:eastAsia="ru-RU"/>
        </w:rPr>
        <w:t xml:space="preserve"> сельсовет муниципального  района Мишкинский  район (далее – сельского поселения) и регулирует отдельные положения муниципальной службы сельского  поселения в пределах полномочий, предоставленных органам местного самоуправления.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Статья 2. Муниципальная служба </w:t>
      </w:r>
      <w:r w:rsidR="002961AE" w:rsidRPr="008A7CFE">
        <w:rPr>
          <w:rFonts w:ascii="Times New Roman" w:eastAsia="Times New Roman" w:hAnsi="Times New Roman" w:cs="Times New Roman"/>
          <w:sz w:val="28"/>
          <w:szCs w:val="28"/>
          <w:lang w:eastAsia="ru-RU"/>
        </w:rPr>
        <w:t>сельского поселения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2. Нанимателем для муниципального служащего Администрации </w:t>
      </w:r>
      <w:r w:rsidR="002961AE" w:rsidRPr="008A7CFE">
        <w:rPr>
          <w:rFonts w:ascii="Times New Roman" w:eastAsia="Times New Roman" w:hAnsi="Times New Roman" w:cs="Times New Roman"/>
          <w:sz w:val="28"/>
          <w:szCs w:val="28"/>
          <w:lang w:eastAsia="ru-RU"/>
        </w:rPr>
        <w:t>сельского поселения</w:t>
      </w:r>
      <w:r w:rsidRPr="008A7CFE">
        <w:rPr>
          <w:rFonts w:ascii="Times New Roman" w:eastAsia="Times New Roman" w:hAnsi="Times New Roman" w:cs="Times New Roman"/>
          <w:sz w:val="28"/>
          <w:szCs w:val="28"/>
          <w:lang w:eastAsia="ru-RU"/>
        </w:rPr>
        <w:t xml:space="preserve"> является Администрация сельского поселения, от имени которого полномочия нанимателя осуществляет представитель нанимателя (работодатель).</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Нанимателем для муниципального служащего Совета </w:t>
      </w:r>
      <w:r w:rsidR="002961AE" w:rsidRPr="008A7CFE">
        <w:rPr>
          <w:rFonts w:ascii="Times New Roman" w:eastAsia="Times New Roman" w:hAnsi="Times New Roman" w:cs="Times New Roman"/>
          <w:sz w:val="28"/>
          <w:szCs w:val="28"/>
          <w:lang w:eastAsia="ru-RU"/>
        </w:rPr>
        <w:t>сельского поселения</w:t>
      </w:r>
      <w:r w:rsidRPr="008A7CFE">
        <w:rPr>
          <w:rFonts w:ascii="Times New Roman" w:eastAsia="Times New Roman" w:hAnsi="Times New Roman" w:cs="Times New Roman"/>
          <w:sz w:val="28"/>
          <w:szCs w:val="28"/>
          <w:lang w:eastAsia="ru-RU"/>
        </w:rPr>
        <w:t xml:space="preserve">   является Совет </w:t>
      </w:r>
      <w:r w:rsidR="002961AE" w:rsidRPr="008A7CFE">
        <w:rPr>
          <w:rFonts w:ascii="Times New Roman" w:eastAsia="Times New Roman" w:hAnsi="Times New Roman" w:cs="Times New Roman"/>
          <w:sz w:val="28"/>
          <w:szCs w:val="28"/>
          <w:lang w:eastAsia="ru-RU"/>
        </w:rPr>
        <w:t>сельского поселения</w:t>
      </w:r>
      <w:r w:rsidRPr="008A7CFE">
        <w:rPr>
          <w:rFonts w:ascii="Times New Roman" w:eastAsia="Times New Roman" w:hAnsi="Times New Roman" w:cs="Times New Roman"/>
          <w:sz w:val="28"/>
          <w:szCs w:val="28"/>
          <w:lang w:eastAsia="ru-RU"/>
        </w:rPr>
        <w:t>, от имени которого полномочия нанимателя осуществляет представитель нанимателя (работодатель).</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3. Представителем нанимателя (работодателем) Администрации сельского </w:t>
      </w:r>
      <w:r w:rsidR="002961AE" w:rsidRPr="008A7CFE">
        <w:rPr>
          <w:rFonts w:ascii="Times New Roman" w:eastAsia="Times New Roman" w:hAnsi="Times New Roman" w:cs="Times New Roman"/>
          <w:sz w:val="28"/>
          <w:szCs w:val="28"/>
          <w:lang w:eastAsia="ru-RU"/>
        </w:rPr>
        <w:t>поселения является</w:t>
      </w:r>
      <w:r w:rsidRPr="008A7CFE">
        <w:rPr>
          <w:rFonts w:ascii="Times New Roman" w:eastAsia="Times New Roman" w:hAnsi="Times New Roman" w:cs="Times New Roman"/>
          <w:sz w:val="28"/>
          <w:szCs w:val="28"/>
          <w:lang w:eastAsia="ru-RU"/>
        </w:rPr>
        <w:t xml:space="preserve"> глава </w:t>
      </w:r>
      <w:r w:rsidR="002961AE" w:rsidRPr="008A7CFE">
        <w:rPr>
          <w:rFonts w:ascii="Times New Roman" w:eastAsia="Times New Roman" w:hAnsi="Times New Roman" w:cs="Times New Roman"/>
          <w:sz w:val="28"/>
          <w:szCs w:val="28"/>
          <w:lang w:eastAsia="ru-RU"/>
        </w:rPr>
        <w:t>Администрации сельского</w:t>
      </w:r>
      <w:r w:rsidRPr="008A7CFE">
        <w:rPr>
          <w:rFonts w:ascii="Times New Roman" w:eastAsia="Times New Roman" w:hAnsi="Times New Roman" w:cs="Times New Roman"/>
          <w:sz w:val="28"/>
          <w:szCs w:val="28"/>
          <w:lang w:eastAsia="ru-RU"/>
        </w:rPr>
        <w:t xml:space="preserve"> поселения.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Представителем нанимателя (работодателем) Совета </w:t>
      </w:r>
      <w:r w:rsidR="002961AE" w:rsidRPr="008A7CFE">
        <w:rPr>
          <w:rFonts w:ascii="Times New Roman" w:eastAsia="Times New Roman" w:hAnsi="Times New Roman" w:cs="Times New Roman"/>
          <w:sz w:val="28"/>
          <w:szCs w:val="28"/>
          <w:lang w:eastAsia="ru-RU"/>
        </w:rPr>
        <w:t>сельского поселения является</w:t>
      </w:r>
      <w:r w:rsidRPr="008A7CFE">
        <w:rPr>
          <w:rFonts w:ascii="Times New Roman" w:eastAsia="Times New Roman" w:hAnsi="Times New Roman" w:cs="Times New Roman"/>
          <w:sz w:val="28"/>
          <w:szCs w:val="28"/>
          <w:lang w:eastAsia="ru-RU"/>
        </w:rPr>
        <w:t xml:space="preserve"> Председатель Совета сельского поселения.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3. Правовые основы муниципальной службы муниципального района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Правовые основы муниципальной службы сельского поселения  составляют Конституция Российской Федерации, Конституция Республики Башкортостан,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Республики Башкортостан "О муниципальной службе в Республике Башкортостан" и другие законы, иные нормативные правовые акты Республики Башкортостан, Устав сельского поселения, муниципальные правовые акты сельского поселения, настоящее Положение.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4. Основные принципы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Основными принципами муниципальной службы являются: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приоритет прав и свобод человека и гражданина;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w:t>
      </w:r>
      <w:r w:rsidRPr="008A7CFE">
        <w:rPr>
          <w:rFonts w:ascii="Times New Roman" w:eastAsia="Times New Roman" w:hAnsi="Times New Roman" w:cs="Times New Roman"/>
          <w:sz w:val="28"/>
          <w:szCs w:val="28"/>
          <w:lang w:eastAsia="ru-RU"/>
        </w:rPr>
        <w:lastRenderedPageBreak/>
        <w:t>также от других обстоятельств, не связанных с профессиональными и деловыми качествами муниципального служащего;</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профессионализм и компетентность муниципальных служащих;</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стабильность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доступность информации о деятельности муниципальных служащих;</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6) взаимодействие с общественными объединениями и гражданами;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8) правовая и социальная защищенность муниципальных служащих;</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10) внепартийность муниципальной службы.</w:t>
      </w: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5. Взаимосвязь муниципальной службы и государственной гражданской службы Республики Башкортостан</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единства основных квалификационных требований к должностям муниципальной службы и должностям государственной гражданской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единства ограничений и обязательств при прохождении муниципальной службы и государственной гражданской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A7CFE" w:rsidRPr="008A7CFE" w:rsidRDefault="008A7CFE" w:rsidP="008A7CFE">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Глава 2. ДОЛЖНОСТИ МУНИЦИПАЛЬНОЙ СЛУЖБЫ</w:t>
      </w: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Статья 6. Должности муниципальной службы </w:t>
      </w:r>
      <w:r w:rsidR="002961AE" w:rsidRPr="008A7CFE">
        <w:rPr>
          <w:rFonts w:ascii="Times New Roman" w:eastAsia="Times New Roman" w:hAnsi="Times New Roman" w:cs="Times New Roman"/>
          <w:sz w:val="28"/>
          <w:szCs w:val="28"/>
          <w:lang w:eastAsia="ru-RU"/>
        </w:rPr>
        <w:t>сельского поселения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1. Должность муниципальной службы </w:t>
      </w:r>
      <w:r w:rsidR="002961AE" w:rsidRPr="008A7CFE">
        <w:rPr>
          <w:rFonts w:ascii="Times New Roman" w:eastAsia="Times New Roman" w:hAnsi="Times New Roman" w:cs="Times New Roman"/>
          <w:sz w:val="28"/>
          <w:szCs w:val="28"/>
          <w:lang w:eastAsia="ru-RU"/>
        </w:rPr>
        <w:t>сельского поселения</w:t>
      </w:r>
      <w:r w:rsidRPr="008A7CFE">
        <w:rPr>
          <w:rFonts w:ascii="Times New Roman" w:eastAsia="Times New Roman" w:hAnsi="Times New Roman" w:cs="Times New Roman"/>
          <w:sz w:val="28"/>
          <w:szCs w:val="28"/>
          <w:lang w:eastAsia="ru-RU"/>
        </w:rPr>
        <w:t xml:space="preserve"> - должность в Администрации и Совете сельского поселения, которая образуется в соответствии с Уставом сельского поселения, с установленным кругом </w:t>
      </w:r>
      <w:r w:rsidRPr="008A7CFE">
        <w:rPr>
          <w:rFonts w:ascii="Times New Roman" w:eastAsia="Times New Roman" w:hAnsi="Times New Roman" w:cs="Times New Roman"/>
          <w:sz w:val="28"/>
          <w:szCs w:val="28"/>
          <w:lang w:eastAsia="ru-RU"/>
        </w:rPr>
        <w:lastRenderedPageBreak/>
        <w:t>обязанностей по обеспечению исполнения полномочий Администрации и Совета сельского поселения или лица, замещающего муниципальную должность.</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службы в Республике Башкортостан, утверждаемым законом Республики Башкортостан;</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При составлении и утверждении штатного расписания Администрации и Совета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7. Реестр должностей муниципальной службы в сельском поселение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2. В реестре должностей муниципальной службы в </w:t>
      </w:r>
      <w:r w:rsidR="002961AE" w:rsidRPr="008A7CFE">
        <w:rPr>
          <w:rFonts w:ascii="Times New Roman" w:eastAsia="Times New Roman" w:hAnsi="Times New Roman" w:cs="Times New Roman"/>
          <w:sz w:val="28"/>
          <w:szCs w:val="28"/>
          <w:lang w:eastAsia="ru-RU"/>
        </w:rPr>
        <w:t>сельском поселени</w:t>
      </w:r>
      <w:r w:rsidR="002961AE">
        <w:rPr>
          <w:rFonts w:ascii="Times New Roman" w:eastAsia="Times New Roman" w:hAnsi="Times New Roman" w:cs="Times New Roman"/>
          <w:sz w:val="28"/>
          <w:szCs w:val="28"/>
          <w:lang w:eastAsia="ru-RU"/>
        </w:rPr>
        <w:t>и</w:t>
      </w:r>
      <w:r w:rsidRPr="008A7CFE">
        <w:rPr>
          <w:rFonts w:ascii="Times New Roman" w:eastAsia="Times New Roman" w:hAnsi="Times New Roman" w:cs="Times New Roman"/>
          <w:sz w:val="28"/>
          <w:szCs w:val="28"/>
          <w:lang w:eastAsia="ru-RU"/>
        </w:rPr>
        <w:t xml:space="preserve">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Реестр должностей муниципальной службы сельского поселения утверждается решением Совета сельского поселения.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4. При составлении и утверждении штатного расписания Администрации и Совета </w:t>
      </w:r>
      <w:r w:rsidR="002961AE" w:rsidRPr="008A7CFE">
        <w:rPr>
          <w:rFonts w:ascii="Times New Roman" w:eastAsia="Times New Roman" w:hAnsi="Times New Roman" w:cs="Times New Roman"/>
          <w:sz w:val="28"/>
          <w:szCs w:val="28"/>
          <w:lang w:eastAsia="ru-RU"/>
        </w:rPr>
        <w:t>сельского поселения</w:t>
      </w:r>
      <w:r w:rsidRPr="008A7CFE">
        <w:rPr>
          <w:rFonts w:ascii="Times New Roman" w:eastAsia="Times New Roman" w:hAnsi="Times New Roman" w:cs="Times New Roman"/>
          <w:sz w:val="28"/>
          <w:szCs w:val="28"/>
          <w:lang w:eastAsia="ru-RU"/>
        </w:rPr>
        <w:t xml:space="preserve"> используются наименования должностей муниципальной службы, предусмотренные реестром должностей муниципальной службы </w:t>
      </w:r>
      <w:r w:rsidR="002961AE" w:rsidRPr="008A7CFE">
        <w:rPr>
          <w:rFonts w:ascii="Times New Roman" w:eastAsia="Times New Roman" w:hAnsi="Times New Roman" w:cs="Times New Roman"/>
          <w:sz w:val="28"/>
          <w:szCs w:val="28"/>
          <w:lang w:eastAsia="ru-RU"/>
        </w:rPr>
        <w:t>сельского поселения</w:t>
      </w:r>
      <w:r w:rsidRPr="008A7CFE">
        <w:rPr>
          <w:rFonts w:ascii="Times New Roman" w:eastAsia="Times New Roman" w:hAnsi="Times New Roman" w:cs="Times New Roman"/>
          <w:sz w:val="28"/>
          <w:szCs w:val="28"/>
          <w:lang w:eastAsia="ru-RU"/>
        </w:rPr>
        <w:t xml:space="preserve"> и Перечнем специализаций муниципальных должностей муниципальной службы в Республике Башкортостан. В штатных расписаниях допускается двойное наименование должностей муниципальной службы </w:t>
      </w:r>
      <w:r w:rsidR="002961AE" w:rsidRPr="008A7CFE">
        <w:rPr>
          <w:rFonts w:ascii="Times New Roman" w:eastAsia="Times New Roman" w:hAnsi="Times New Roman" w:cs="Times New Roman"/>
          <w:sz w:val="28"/>
          <w:szCs w:val="28"/>
          <w:lang w:eastAsia="ru-RU"/>
        </w:rPr>
        <w:t>сельского поселения</w:t>
      </w:r>
      <w:r w:rsidRPr="008A7CFE">
        <w:rPr>
          <w:rFonts w:ascii="Times New Roman" w:eastAsia="Times New Roman" w:hAnsi="Times New Roman" w:cs="Times New Roman"/>
          <w:sz w:val="28"/>
          <w:szCs w:val="28"/>
          <w:lang w:eastAsia="ru-RU"/>
        </w:rPr>
        <w:t xml:space="preserve"> в случае, и </w:t>
      </w:r>
      <w:r w:rsidR="002961AE" w:rsidRPr="008A7CFE">
        <w:rPr>
          <w:rFonts w:ascii="Times New Roman" w:eastAsia="Times New Roman" w:hAnsi="Times New Roman" w:cs="Times New Roman"/>
          <w:sz w:val="28"/>
          <w:szCs w:val="28"/>
          <w:lang w:eastAsia="ru-RU"/>
        </w:rPr>
        <w:t>также если</w:t>
      </w:r>
      <w:r w:rsidRPr="008A7CFE">
        <w:rPr>
          <w:rFonts w:ascii="Times New Roman" w:eastAsia="Times New Roman" w:hAnsi="Times New Roman" w:cs="Times New Roman"/>
          <w:sz w:val="28"/>
          <w:szCs w:val="28"/>
          <w:lang w:eastAsia="ru-RU"/>
        </w:rPr>
        <w:t xml:space="preserve"> руководитель или заместитель руководителя является одновременно руководителем органа (структурного подразделения) Администрации.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Статья 8. Классификация должностей муниципальной </w:t>
      </w:r>
      <w:r w:rsidR="002961AE" w:rsidRPr="008A7CFE">
        <w:rPr>
          <w:rFonts w:ascii="Times New Roman" w:eastAsia="Times New Roman" w:hAnsi="Times New Roman" w:cs="Times New Roman"/>
          <w:sz w:val="28"/>
          <w:szCs w:val="28"/>
          <w:lang w:eastAsia="ru-RU"/>
        </w:rPr>
        <w:t>службы сельского</w:t>
      </w:r>
      <w:r w:rsidRPr="008A7CFE">
        <w:rPr>
          <w:rFonts w:ascii="Times New Roman" w:eastAsia="Times New Roman" w:hAnsi="Times New Roman" w:cs="Times New Roman"/>
          <w:sz w:val="28"/>
          <w:szCs w:val="28"/>
          <w:lang w:eastAsia="ru-RU"/>
        </w:rPr>
        <w:t xml:space="preserve"> поселения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lastRenderedPageBreak/>
        <w:t>1. Должности муниципальной службы подразделяются на следующие группы: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высшие должности муниципальной службы (5-я группа);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главные должности муниципальной службы (4-я группа);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ведущие должности муниципальной службы (3-я группа);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старшие должности муниципальной службы (2-я группа);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младшие должности муниципальной службы (1-я группа).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w:t>
      </w:r>
      <w:r w:rsidR="002961AE" w:rsidRPr="008A7CFE">
        <w:rPr>
          <w:rFonts w:ascii="Times New Roman" w:eastAsia="Times New Roman" w:hAnsi="Times New Roman" w:cs="Times New Roman"/>
          <w:sz w:val="28"/>
          <w:szCs w:val="28"/>
          <w:lang w:eastAsia="ru-RU"/>
        </w:rPr>
        <w:t>государственной гражданской</w:t>
      </w:r>
      <w:r w:rsidRPr="008A7CFE">
        <w:rPr>
          <w:rFonts w:ascii="Times New Roman" w:eastAsia="Times New Roman" w:hAnsi="Times New Roman" w:cs="Times New Roman"/>
          <w:sz w:val="28"/>
          <w:szCs w:val="28"/>
          <w:lang w:eastAsia="ru-RU"/>
        </w:rPr>
        <w:t xml:space="preserve"> службы Республики Башкортостан устанавливается законом Республики Башкортостан.</w:t>
      </w: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Статья 9. Основные квалификационные требования для замещения должностей муниципальной </w:t>
      </w:r>
      <w:r w:rsidR="002961AE" w:rsidRPr="008A7CFE">
        <w:rPr>
          <w:rFonts w:ascii="Times New Roman" w:eastAsia="Times New Roman" w:hAnsi="Times New Roman" w:cs="Times New Roman"/>
          <w:sz w:val="28"/>
          <w:szCs w:val="28"/>
          <w:lang w:eastAsia="ru-RU"/>
        </w:rPr>
        <w:t>службы сельского</w:t>
      </w:r>
      <w:r w:rsidRPr="008A7CFE">
        <w:rPr>
          <w:rFonts w:ascii="Times New Roman" w:eastAsia="Times New Roman" w:hAnsi="Times New Roman" w:cs="Times New Roman"/>
          <w:sz w:val="28"/>
          <w:szCs w:val="28"/>
          <w:lang w:eastAsia="ru-RU"/>
        </w:rPr>
        <w:t xml:space="preserve"> поселения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Для замещения должности муниципальной службы сельского поселения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Для замещения должностей муниципальной службы устанавливаются следующие типовые квалификационные требования: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по высшим должностям муниципальной службы (5-я группа):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высшее образование;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стаж государственной и (или) муниципальной службы не менее 6 лет или стаж работы по специальности не менее 7 лет;</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по главным должностям муниципальной службы (4-я группа):</w:t>
      </w:r>
    </w:p>
    <w:p w:rsidR="008A7CFE" w:rsidRPr="008A7CFE" w:rsidRDefault="002961A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высшее образование</w:t>
      </w:r>
      <w:r w:rsidR="008A7CFE" w:rsidRPr="008A7CFE">
        <w:rPr>
          <w:rFonts w:ascii="Times New Roman" w:eastAsia="Times New Roman" w:hAnsi="Times New Roman" w:cs="Times New Roman"/>
          <w:sz w:val="28"/>
          <w:szCs w:val="28"/>
          <w:lang w:eastAsia="ru-RU"/>
        </w:rPr>
        <w:t>;</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стаж государственной и (или) муниципальной службы не менее 4 лет или стаж работы по специальности не менее 5 лет;</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по ведущим должностям муниципальной службы (3-я группа):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высшее образование;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стаж государственной и (или) муниципальной службы не менее 2 лет или стаж работы по специальности не менее 4 лет;</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по старшим должностям муниципальной службы (2-я группа):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Высшее </w:t>
      </w:r>
      <w:r w:rsidR="002961AE" w:rsidRPr="008A7CFE">
        <w:rPr>
          <w:rFonts w:ascii="Times New Roman" w:eastAsia="Times New Roman" w:hAnsi="Times New Roman" w:cs="Times New Roman"/>
          <w:sz w:val="28"/>
          <w:szCs w:val="28"/>
          <w:lang w:eastAsia="ru-RU"/>
        </w:rPr>
        <w:t>образование или</w:t>
      </w:r>
      <w:r w:rsidRPr="008A7CFE">
        <w:rPr>
          <w:rFonts w:ascii="Times New Roman" w:eastAsia="Times New Roman" w:hAnsi="Times New Roman" w:cs="Times New Roman"/>
          <w:sz w:val="28"/>
          <w:szCs w:val="28"/>
          <w:lang w:eastAsia="ru-RU"/>
        </w:rPr>
        <w:t xml:space="preserve"> среднее профессиональное образование;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без предъявления требований к стажу;</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по младшим должностям муниципальной службы (1-я группа):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высшее образование или среднее профессиональное образование;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без предъявления требований к стажу.</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lastRenderedPageBreak/>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8A7CFE" w:rsidRPr="008A7CFE" w:rsidRDefault="008A7CFE" w:rsidP="00F50A26">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сельского поселения </w:t>
      </w:r>
      <w:r w:rsidR="00F50A26">
        <w:rPr>
          <w:rFonts w:ascii="Times New Roman" w:eastAsia="Times New Roman" w:hAnsi="Times New Roman" w:cs="Times New Roman"/>
          <w:sz w:val="28"/>
          <w:szCs w:val="28"/>
          <w:lang w:eastAsia="ru-RU"/>
        </w:rPr>
        <w:t>Староарзаматовский</w:t>
      </w:r>
      <w:r w:rsidRPr="008A7CFE">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решений Совета  сельского поселения  </w:t>
      </w:r>
      <w:r w:rsidR="00F50A26">
        <w:rPr>
          <w:rFonts w:ascii="Times New Roman" w:eastAsia="Times New Roman" w:hAnsi="Times New Roman" w:cs="Times New Roman"/>
          <w:sz w:val="28"/>
          <w:szCs w:val="28"/>
          <w:lang w:eastAsia="ru-RU"/>
        </w:rPr>
        <w:t>Староарзаматовский</w:t>
      </w:r>
      <w:r w:rsidRPr="008A7CFE">
        <w:rPr>
          <w:rFonts w:ascii="Times New Roman" w:eastAsia="Times New Roman" w:hAnsi="Times New Roman" w:cs="Times New Roman"/>
          <w:sz w:val="28"/>
          <w:szCs w:val="28"/>
          <w:lang w:eastAsia="ru-RU"/>
        </w:rPr>
        <w:t xml:space="preserve">  сельсовет муниципального района Мишкинский район, постановлений и распоряжениями главы Администрации сельского  поселения  </w:t>
      </w:r>
      <w:r w:rsidR="00F50A26">
        <w:rPr>
          <w:rFonts w:ascii="Times New Roman" w:eastAsia="Times New Roman" w:hAnsi="Times New Roman" w:cs="Times New Roman"/>
          <w:sz w:val="28"/>
          <w:szCs w:val="28"/>
          <w:lang w:eastAsia="ru-RU"/>
        </w:rPr>
        <w:t>Староарзаматовский</w:t>
      </w:r>
      <w:r w:rsidRPr="008A7CFE">
        <w:rPr>
          <w:rFonts w:ascii="Times New Roman" w:eastAsia="Times New Roman" w:hAnsi="Times New Roman" w:cs="Times New Roman"/>
          <w:sz w:val="28"/>
          <w:szCs w:val="28"/>
          <w:lang w:eastAsia="ru-RU"/>
        </w:rPr>
        <w:t xml:space="preserve">  сельсовет муниципального района Мишкинский  район,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4. К кандидатам на должность главы Администрации сельского </w:t>
      </w:r>
      <w:r w:rsidR="002961AE" w:rsidRPr="008A7CFE">
        <w:rPr>
          <w:rFonts w:ascii="Times New Roman" w:eastAsia="Times New Roman" w:hAnsi="Times New Roman" w:cs="Times New Roman"/>
          <w:sz w:val="28"/>
          <w:szCs w:val="28"/>
          <w:lang w:eastAsia="ru-RU"/>
        </w:rPr>
        <w:t>поселения Уставом сельского поселения Староарзаматовский сельсовет</w:t>
      </w:r>
      <w:r w:rsidRPr="008A7CFE">
        <w:rPr>
          <w:rFonts w:ascii="Times New Roman" w:eastAsia="Times New Roman" w:hAnsi="Times New Roman" w:cs="Times New Roman"/>
          <w:sz w:val="28"/>
          <w:szCs w:val="28"/>
          <w:lang w:eastAsia="ru-RU"/>
        </w:rPr>
        <w:t xml:space="preserve"> муниципального района Мишкинский район Республики Башкортостан и законами Республики Башкортостан могут быть установлены дополнительные требования.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2961A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lastRenderedPageBreak/>
        <w:t>Статья 10. Классные чины муниципальных служащих сельского поселения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Муниципальным служащим присваиваются следующие классные чины: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муниципальным служащим высших должностей муниципальной службы - действительный муниципальный советник 1, 2, 3 класса;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муниципальным служащим главных должностей муниципальной службы - главный муниципальный советник 1, 2, 3 класса;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муниципальным служащим ведущих должностей муниципальной службы - муниципальный советник 1, 2, 3 класса;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муниципальным служащим старших должностей муниципальной службы - советник муниципальной службы 1, 2, 3 класса;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муниципальным служащим младших должностей муниципальной службы - референт муниципальной службы 1, 2, 3 класса.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w:t>
      </w:r>
    </w:p>
    <w:p w:rsidR="008A7CFE" w:rsidRPr="008A7CFE" w:rsidRDefault="008A7CFE" w:rsidP="008A7CFE">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проведения квалификационного экзамена и присвоения классных чинов муниципальным служащим муниципального района.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Глава 3. ПРАВОВОЕ ПОЛОЖЕНИЕ (СТАТУС) МУНИЦИПАЛЬНОГО</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СЛУЖАЩЕГО СЕЛЬСКОГО ПОСЕЛЕНИЯ</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Статья 11. Муниципальный служащий </w:t>
      </w:r>
      <w:r w:rsidR="002961AE" w:rsidRPr="008A7CFE">
        <w:rPr>
          <w:rFonts w:ascii="Times New Roman" w:eastAsia="Times New Roman" w:hAnsi="Times New Roman" w:cs="Times New Roman"/>
          <w:sz w:val="28"/>
          <w:szCs w:val="28"/>
          <w:lang w:eastAsia="ru-RU"/>
        </w:rPr>
        <w:t>сельского поселения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lastRenderedPageBreak/>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12. Основные права муниципального служащего сельского поселения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Муниципальный служащий имеет право на: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и Совета;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муниципального бюджета;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8) защиту своих персональных данных;</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 и Республики Башкортостан.</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w:t>
      </w:r>
      <w:r w:rsidRPr="008A7CFE">
        <w:rPr>
          <w:rFonts w:ascii="Times New Roman" w:eastAsia="Times New Roman" w:hAnsi="Times New Roman" w:cs="Times New Roman"/>
          <w:sz w:val="28"/>
          <w:szCs w:val="28"/>
          <w:lang w:eastAsia="ru-RU"/>
        </w:rPr>
        <w:lastRenderedPageBreak/>
        <w:t xml:space="preserve">нанимателя (работодателя) выполнять иную оплачиваемую работу, если это не повлечет за собой конфликт интересов </w:t>
      </w:r>
      <w:proofErr w:type="gramStart"/>
      <w:r w:rsidRPr="008A7CFE">
        <w:rPr>
          <w:rFonts w:ascii="Times New Roman" w:eastAsia="Times New Roman" w:hAnsi="Times New Roman" w:cs="Times New Roman"/>
          <w:sz w:val="28"/>
          <w:szCs w:val="28"/>
          <w:lang w:eastAsia="ru-RU"/>
        </w:rPr>
        <w:t>и</w:t>
      </w:r>
      <w:proofErr w:type="gramEnd"/>
      <w:r w:rsidRPr="008A7CFE">
        <w:rPr>
          <w:rFonts w:ascii="Times New Roman" w:eastAsia="Times New Roman" w:hAnsi="Times New Roman" w:cs="Times New Roman"/>
          <w:sz w:val="28"/>
          <w:szCs w:val="28"/>
          <w:lang w:eastAsia="ru-RU"/>
        </w:rPr>
        <w:t xml:space="preserve"> если иное не предусмотрено Федеральным законом "О муниципальной службе в Российской Федерации".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13. Основные обязанности муниципального служащего</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Муниципальный служащий обязан:</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w:t>
      </w:r>
      <w:r w:rsidR="002961AE" w:rsidRPr="008A7CFE">
        <w:rPr>
          <w:rFonts w:ascii="Times New Roman" w:eastAsia="Times New Roman" w:hAnsi="Times New Roman" w:cs="Times New Roman"/>
          <w:sz w:val="28"/>
          <w:szCs w:val="28"/>
          <w:lang w:eastAsia="ru-RU"/>
        </w:rPr>
        <w:t>Устав сельского</w:t>
      </w:r>
      <w:r w:rsidRPr="008A7CFE">
        <w:rPr>
          <w:rFonts w:ascii="Times New Roman" w:eastAsia="Times New Roman" w:hAnsi="Times New Roman" w:cs="Times New Roman"/>
          <w:sz w:val="28"/>
          <w:szCs w:val="28"/>
          <w:lang w:eastAsia="ru-RU"/>
        </w:rPr>
        <w:t xml:space="preserve"> поселения и иные муниципальные правовые акты и обеспечивать их исполнение;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соблюдать установленные правила внутреннего трудового распорядка, должностную инструкцию, порядок работы со служебной информацией;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8) представлять в установленном порядке предусмотренные </w:t>
      </w:r>
      <w:r w:rsidRPr="008A7CFE">
        <w:rPr>
          <w:rFonts w:ascii="Times New Roman" w:eastAsia="Times New Roman" w:hAnsi="Times New Roman" w:cs="Times New Roman"/>
          <w:color w:val="000000"/>
          <w:sz w:val="28"/>
          <w:szCs w:val="28"/>
          <w:lang w:eastAsia="ru-RU"/>
        </w:rPr>
        <w:t xml:space="preserve">законодательством </w:t>
      </w:r>
      <w:r w:rsidRPr="008A7CFE">
        <w:rPr>
          <w:rFonts w:ascii="Times New Roman" w:eastAsia="Times New Roman" w:hAnsi="Times New Roman" w:cs="Times New Roman"/>
          <w:sz w:val="28"/>
          <w:szCs w:val="28"/>
          <w:lang w:eastAsia="ru-RU"/>
        </w:rPr>
        <w:t xml:space="preserve">Российской Федерации сведения о себе и членах своей </w:t>
      </w:r>
      <w:r w:rsidR="002961AE" w:rsidRPr="008A7CFE">
        <w:rPr>
          <w:rFonts w:ascii="Times New Roman" w:eastAsia="Times New Roman" w:hAnsi="Times New Roman" w:cs="Times New Roman"/>
          <w:sz w:val="28"/>
          <w:szCs w:val="28"/>
          <w:lang w:eastAsia="ru-RU"/>
        </w:rPr>
        <w:t>семьи;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11) уведомлять в письменной форме представителя нанимателя (работодателя) о личной заинтересованности при исполнении должностных </w:t>
      </w:r>
      <w:r w:rsidRPr="008A7CFE">
        <w:rPr>
          <w:rFonts w:ascii="Times New Roman" w:eastAsia="Times New Roman" w:hAnsi="Times New Roman" w:cs="Times New Roman"/>
          <w:sz w:val="28"/>
          <w:szCs w:val="28"/>
          <w:lang w:eastAsia="ru-RU"/>
        </w:rPr>
        <w:lastRenderedPageBreak/>
        <w:t>обязанностей, которая может привести к конфликту интересов, и принимать меры по предотвращению подобного конфликта.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2961A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14. Ограничения, связанные с муниципальной службой сельского поселения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Гражданин не может быть принят на муниципальную службу сельского поселения, а муниципальный служащий сельского поселения, а не может находиться на муниципальной службе в случае: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w:t>
      </w:r>
      <w:r w:rsidRPr="008A7CFE">
        <w:rPr>
          <w:rFonts w:ascii="Times New Roman" w:eastAsia="Times New Roman" w:hAnsi="Times New Roman" w:cs="Times New Roman"/>
          <w:sz w:val="28"/>
          <w:szCs w:val="28"/>
          <w:lang w:eastAsia="ru-RU"/>
        </w:rPr>
        <w:lastRenderedPageBreak/>
        <w:t>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9) непредставления предусмотренных настоящим Положением, Федеральным </w:t>
      </w:r>
      <w:r w:rsidRPr="008A7CFE">
        <w:rPr>
          <w:rFonts w:ascii="Times New Roman" w:eastAsia="Times New Roman" w:hAnsi="Times New Roman" w:cs="Times New Roman"/>
          <w:color w:val="000000"/>
          <w:sz w:val="28"/>
          <w:szCs w:val="28"/>
          <w:lang w:eastAsia="ru-RU"/>
        </w:rPr>
        <w:t xml:space="preserve">законом </w:t>
      </w:r>
      <w:r w:rsidRPr="008A7CFE">
        <w:rPr>
          <w:rFonts w:ascii="Times New Roman" w:eastAsia="Times New Roman" w:hAnsi="Times New Roman" w:cs="Times New Roman"/>
          <w:sz w:val="28"/>
          <w:szCs w:val="28"/>
          <w:lang w:eastAsia="ru-RU"/>
        </w:rPr>
        <w:t xml:space="preserve">от 25 декабря 2008 года № 273-ФЗ "О противодействии коррупции" и другими федеральными </w:t>
      </w:r>
      <w:r w:rsidRPr="008A7CFE">
        <w:rPr>
          <w:rFonts w:ascii="Times New Roman" w:eastAsia="Times New Roman" w:hAnsi="Times New Roman" w:cs="Times New Roman"/>
          <w:color w:val="000000"/>
          <w:sz w:val="28"/>
          <w:szCs w:val="28"/>
          <w:lang w:eastAsia="ru-RU"/>
        </w:rPr>
        <w:t>законами</w:t>
      </w:r>
      <w:r w:rsidRPr="008A7CFE">
        <w:rPr>
          <w:rFonts w:ascii="Times New Roman" w:eastAsia="Times New Roman" w:hAnsi="Times New Roman" w:cs="Times New Roman"/>
          <w:sz w:val="28"/>
          <w:szCs w:val="28"/>
          <w:lang w:eastAsia="ru-RU"/>
        </w:rPr>
        <w:t xml:space="preserve"> сведений или представления заведомо недостоверных или неполных сведений при поступлении на муниципальную службу;</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15. Запреты, связанные с муниципальной службой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lastRenderedPageBreak/>
        <w:t>1. В связи с прохождением муниципальной службы муниципальному служащему запрещается: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замещать должность муниципальной службы в случае: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б) избрания или назначения на муниципальную должность;</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и Совете сельского поселения;</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r w:rsidRPr="008A7CFE">
        <w:rPr>
          <w:rFonts w:ascii="Times New Roman" w:eastAsia="Times New Roman" w:hAnsi="Times New Roman" w:cs="Times New Roman"/>
          <w:color w:val="000000"/>
          <w:sz w:val="28"/>
          <w:szCs w:val="28"/>
          <w:lang w:eastAsia="ru-RU"/>
        </w:rPr>
        <w:t>порядке</w:t>
      </w:r>
      <w:r w:rsidRPr="008A7CFE">
        <w:rPr>
          <w:rFonts w:ascii="Times New Roman" w:eastAsia="Times New Roman" w:hAnsi="Times New Roman" w:cs="Times New Roman"/>
          <w:sz w:val="28"/>
          <w:szCs w:val="28"/>
          <w:lang w:eastAsia="ru-RU"/>
        </w:rPr>
        <w:t xml:space="preserve">), если иное не предусмотрено федеральными </w:t>
      </w:r>
      <w:r w:rsidRPr="008A7CFE">
        <w:rPr>
          <w:rFonts w:ascii="Times New Roman" w:eastAsia="Times New Roman" w:hAnsi="Times New Roman" w:cs="Times New Roman"/>
          <w:color w:val="000000"/>
          <w:sz w:val="28"/>
          <w:szCs w:val="28"/>
          <w:lang w:eastAsia="ru-RU"/>
        </w:rPr>
        <w:t xml:space="preserve">законами </w:t>
      </w:r>
      <w:r w:rsidRPr="008A7CFE">
        <w:rPr>
          <w:rFonts w:ascii="Times New Roman" w:eastAsia="Times New Roman" w:hAnsi="Times New Roman" w:cs="Times New Roman"/>
          <w:sz w:val="28"/>
          <w:szCs w:val="28"/>
          <w:lang w:eastAsia="ru-RU"/>
        </w:rPr>
        <w:t>или если в порядке, установленном муниципальным правовым актом в соответствии с федеральными законами и законами Республики Башкортостан, ему не поручено участвовать в управлении этой организацией;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быть поверенным или представителем по делам третьих лиц в Администрации и Совете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rsidRPr="008A7CFE">
        <w:rPr>
          <w:rFonts w:ascii="Times New Roman" w:eastAsia="Times New Roman" w:hAnsi="Times New Roman" w:cs="Times New Roman"/>
          <w:color w:val="000000"/>
          <w:sz w:val="28"/>
          <w:szCs w:val="28"/>
          <w:lang w:eastAsia="ru-RU"/>
        </w:rPr>
        <w:t xml:space="preserve">кодексом </w:t>
      </w:r>
      <w:r w:rsidRPr="008A7CFE">
        <w:rPr>
          <w:rFonts w:ascii="Times New Roman" w:eastAsia="Times New Roman" w:hAnsi="Times New Roman" w:cs="Times New Roman"/>
          <w:sz w:val="28"/>
          <w:szCs w:val="28"/>
          <w:lang w:eastAsia="ru-RU"/>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r w:rsidRPr="008A7CFE">
        <w:rPr>
          <w:rFonts w:ascii="Times New Roman" w:eastAsia="Times New Roman" w:hAnsi="Times New Roman" w:cs="Times New Roman"/>
          <w:color w:val="000000"/>
          <w:sz w:val="28"/>
          <w:szCs w:val="28"/>
          <w:lang w:eastAsia="ru-RU"/>
        </w:rPr>
        <w:t>порядке,</w:t>
      </w:r>
      <w:r w:rsidRPr="008A7CFE">
        <w:rPr>
          <w:rFonts w:ascii="Times New Roman" w:eastAsia="Times New Roman" w:hAnsi="Times New Roman" w:cs="Times New Roman"/>
          <w:sz w:val="28"/>
          <w:szCs w:val="28"/>
          <w:lang w:eastAsia="ru-RU"/>
        </w:rPr>
        <w:t xml:space="preserve"> устанавливаемом нормативными правовыми актами Российской Федерации;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и Совета сельского поселения с </w:t>
      </w:r>
      <w:r w:rsidRPr="008A7CFE">
        <w:rPr>
          <w:rFonts w:ascii="Times New Roman" w:eastAsia="Times New Roman" w:hAnsi="Times New Roman" w:cs="Times New Roman"/>
          <w:sz w:val="28"/>
          <w:szCs w:val="28"/>
          <w:lang w:eastAsia="ru-RU"/>
        </w:rPr>
        <w:lastRenderedPageBreak/>
        <w:t>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w:t>
      </w:r>
      <w:r w:rsidRPr="008A7CFE">
        <w:rPr>
          <w:rFonts w:ascii="Times New Roman" w:eastAsia="Times New Roman" w:hAnsi="Times New Roman" w:cs="Times New Roman"/>
          <w:sz w:val="28"/>
          <w:szCs w:val="28"/>
          <w:lang w:eastAsia="ru-RU"/>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2. Муниципальный служащий, замещающий должность главы Администрации по контракту, не вправе заниматься иной оплачиваемой деятельностью, </w:t>
      </w:r>
      <w:r w:rsidR="002961AE" w:rsidRPr="008A7CFE">
        <w:rPr>
          <w:rFonts w:ascii="Times New Roman" w:eastAsia="Times New Roman" w:hAnsi="Times New Roman" w:cs="Times New Roman"/>
          <w:sz w:val="28"/>
          <w:szCs w:val="28"/>
          <w:lang w:eastAsia="ru-RU"/>
        </w:rPr>
        <w:t>за исключением</w:t>
      </w:r>
      <w:r w:rsidRPr="008A7CFE">
        <w:rPr>
          <w:rFonts w:ascii="Times New Roman" w:eastAsia="Times New Roman" w:hAnsi="Times New Roman" w:cs="Times New Roman"/>
          <w:sz w:val="28"/>
          <w:szCs w:val="28"/>
          <w:lang w:eastAsia="ru-RU"/>
        </w:rPr>
        <w:t xml:space="preserve">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sidRPr="008A7CFE">
        <w:rPr>
          <w:rFonts w:ascii="Times New Roman" w:eastAsia="Times New Roman" w:hAnsi="Times New Roman" w:cs="Times New Roman"/>
          <w:color w:val="000000"/>
          <w:sz w:val="28"/>
          <w:szCs w:val="28"/>
          <w:lang w:eastAsia="ru-RU"/>
        </w:rPr>
        <w:t>законами</w:t>
      </w:r>
      <w:r w:rsidRPr="008A7CFE">
        <w:rPr>
          <w:rFonts w:ascii="Times New Roman" w:eastAsia="Times New Roman" w:hAnsi="Times New Roman" w:cs="Times New Roman"/>
          <w:sz w:val="28"/>
          <w:szCs w:val="28"/>
          <w:lang w:eastAsia="ru-RU"/>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r w:rsidRPr="008A7CFE">
        <w:rPr>
          <w:rFonts w:ascii="Times New Roman" w:eastAsia="Times New Roman" w:hAnsi="Times New Roman" w:cs="Times New Roman"/>
          <w:color w:val="000000"/>
          <w:sz w:val="28"/>
          <w:szCs w:val="28"/>
          <w:lang w:eastAsia="ru-RU"/>
        </w:rPr>
        <w:t>порядке,</w:t>
      </w:r>
      <w:r w:rsidRPr="008A7CFE">
        <w:rPr>
          <w:rFonts w:ascii="Times New Roman" w:eastAsia="Times New Roman" w:hAnsi="Times New Roman" w:cs="Times New Roman"/>
          <w:sz w:val="28"/>
          <w:szCs w:val="28"/>
          <w:lang w:eastAsia="ru-RU"/>
        </w:rPr>
        <w:t xml:space="preserve"> устанавливаемом нормативными правовыми актами Российской Федерации.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16. Урегулирование конфликта интересов на муниципальной службе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1. Под конфликтом интересов понимается ситуация, при которой личная заинтересованность (прямая или косвенная) муниципального служащего, </w:t>
      </w:r>
      <w:r w:rsidR="002961AE" w:rsidRPr="008A7CFE">
        <w:rPr>
          <w:rFonts w:ascii="Times New Roman" w:eastAsia="Times New Roman" w:hAnsi="Times New Roman" w:cs="Times New Roman"/>
          <w:sz w:val="28"/>
          <w:szCs w:val="28"/>
          <w:lang w:eastAsia="ru-RU"/>
        </w:rPr>
        <w:t>предусматривает обязанность</w:t>
      </w:r>
      <w:r w:rsidRPr="008A7CFE">
        <w:rPr>
          <w:rFonts w:ascii="Times New Roman" w:eastAsia="Times New Roman" w:hAnsi="Times New Roman" w:cs="Times New Roman"/>
          <w:sz w:val="28"/>
          <w:szCs w:val="28"/>
          <w:lang w:eastAsia="ru-RU"/>
        </w:rPr>
        <w:t xml:space="preserve"> принимать </w:t>
      </w:r>
      <w:r w:rsidR="002961AE" w:rsidRPr="008A7CFE">
        <w:rPr>
          <w:rFonts w:ascii="Times New Roman" w:eastAsia="Times New Roman" w:hAnsi="Times New Roman" w:cs="Times New Roman"/>
          <w:sz w:val="28"/>
          <w:szCs w:val="28"/>
          <w:lang w:eastAsia="ru-RU"/>
        </w:rPr>
        <w:t>меры по</w:t>
      </w:r>
      <w:r w:rsidRPr="008A7CFE">
        <w:rPr>
          <w:rFonts w:ascii="Times New Roman" w:eastAsia="Times New Roman" w:hAnsi="Times New Roman" w:cs="Times New Roman"/>
          <w:sz w:val="28"/>
          <w:szCs w:val="28"/>
          <w:lang w:eastAsia="ru-RU"/>
        </w:rPr>
        <w:t xml:space="preserve"> предотвращению и урегулированию конфликта интересов, влияет или </w:t>
      </w:r>
      <w:r w:rsidRPr="008A7CFE">
        <w:rPr>
          <w:rFonts w:ascii="Times New Roman" w:eastAsia="Times New Roman" w:hAnsi="Times New Roman" w:cs="Times New Roman"/>
          <w:sz w:val="28"/>
          <w:szCs w:val="28"/>
          <w:lang w:eastAsia="ru-RU"/>
        </w:rPr>
        <w:lastRenderedPageBreak/>
        <w:t>может повлиять на надлежащее, объективное и беспристрастное исполнение им должностных(служебных) обязанностей (осуществление полномочий).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связанные имущественными, корпоративными или иными близкими отношениями. </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w:t>
      </w:r>
      <w:r w:rsidRPr="008A7CFE">
        <w:rPr>
          <w:rFonts w:ascii="Times New Roman" w:eastAsia="Times New Roman" w:hAnsi="Times New Roman" w:cs="Times New Roman"/>
          <w:sz w:val="28"/>
          <w:szCs w:val="28"/>
          <w:lang w:eastAsia="ru-RU"/>
        </w:rPr>
        <w:lastRenderedPageBreak/>
        <w:t>правонарушением, влекущим увольнение муниципального служащего, являющегося представителем нанимателя, с муниципальной службы.</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17.  Требования к служебному поведению муниципального служащего</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Муниципальный служащий обязан:</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исполнять должностные обязанности добросовестно, на высоком профессиональном уровне;</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проявлять корректность в обращении с гражданами;</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6) проявлять уважение к нравственным обычаям и традициям народов Российской Федерации;</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7) учитывать культурные и иные особенности различных этнических и социальных групп, а также конфессий;</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8) способствовать межнациональному и межконфессиональному согласию;</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lastRenderedPageBreak/>
        <w:t>Статья 18. Представление сведений о доходах, расходах, об имуществе и обязательствах имущественного характера</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r w:rsidRPr="008A7CFE">
        <w:rPr>
          <w:rFonts w:ascii="Times New Roman" w:eastAsia="Times New Roman" w:hAnsi="Times New Roman" w:cs="Times New Roman"/>
          <w:color w:val="000000"/>
          <w:sz w:val="28"/>
          <w:szCs w:val="28"/>
          <w:lang w:eastAsia="ru-RU"/>
        </w:rPr>
        <w:t>законом</w:t>
      </w:r>
      <w:r w:rsidRPr="008A7CFE">
        <w:rPr>
          <w:rFonts w:ascii="Times New Roman" w:eastAsia="Times New Roman" w:hAnsi="Times New Roman" w:cs="Times New Roman"/>
          <w:sz w:val="28"/>
          <w:szCs w:val="28"/>
          <w:lang w:eastAsia="ru-RU"/>
        </w:rPr>
        <w:t xml:space="preserve"> от 25 декабря 2008 года N 273-ФЗ "О противодействии коррупции" и Федеральным </w:t>
      </w:r>
      <w:r w:rsidRPr="008A7CFE">
        <w:rPr>
          <w:rFonts w:ascii="Times New Roman" w:eastAsia="Times New Roman" w:hAnsi="Times New Roman" w:cs="Times New Roman"/>
          <w:color w:val="000000"/>
          <w:sz w:val="28"/>
          <w:szCs w:val="28"/>
          <w:lang w:eastAsia="ru-RU"/>
        </w:rPr>
        <w:t>законом</w:t>
      </w:r>
      <w:r w:rsidRPr="008A7CFE">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Башкортостан, муниципальными правовыми актами.</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rsidRPr="008A7CFE">
        <w:rPr>
          <w:rFonts w:ascii="Times New Roman" w:eastAsia="Times New Roman" w:hAnsi="Times New Roman" w:cs="Times New Roman"/>
          <w:color w:val="000000"/>
          <w:sz w:val="28"/>
          <w:szCs w:val="28"/>
          <w:lang w:eastAsia="ru-RU"/>
        </w:rPr>
        <w:t>сведениями</w:t>
      </w:r>
      <w:r w:rsidRPr="008A7CFE">
        <w:rPr>
          <w:rFonts w:ascii="Times New Roman" w:eastAsia="Times New Roman" w:hAnsi="Times New Roman" w:cs="Times New Roman"/>
          <w:sz w:val="28"/>
          <w:szCs w:val="28"/>
          <w:lang w:eastAsia="ru-RU"/>
        </w:rPr>
        <w:t xml:space="preserve"> конфиденциального характера, если федеральными законами они не отнесены к </w:t>
      </w:r>
      <w:r w:rsidRPr="008A7CFE">
        <w:rPr>
          <w:rFonts w:ascii="Times New Roman" w:eastAsia="Times New Roman" w:hAnsi="Times New Roman" w:cs="Times New Roman"/>
          <w:color w:val="000000"/>
          <w:sz w:val="28"/>
          <w:szCs w:val="28"/>
          <w:lang w:eastAsia="ru-RU"/>
        </w:rPr>
        <w:t>сведениям</w:t>
      </w:r>
      <w:r w:rsidRPr="008A7CFE">
        <w:rPr>
          <w:rFonts w:ascii="Times New Roman" w:eastAsia="Times New Roman" w:hAnsi="Times New Roman" w:cs="Times New Roman"/>
          <w:sz w:val="28"/>
          <w:szCs w:val="28"/>
          <w:lang w:eastAsia="ru-RU"/>
        </w:rPr>
        <w:t>, составляющим государственную и иную охраняемую федеральными законами тайну.</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4. Лица, виновные в разглашении сведений о доходах, расходах, об имуществе и обязательствах имущественного характера муниципальных </w:t>
      </w:r>
      <w:r w:rsidRPr="008A7CFE">
        <w:rPr>
          <w:rFonts w:ascii="Times New Roman" w:eastAsia="Times New Roman" w:hAnsi="Times New Roman" w:cs="Times New Roman"/>
          <w:sz w:val="28"/>
          <w:szCs w:val="28"/>
          <w:lang w:eastAsia="ru-RU"/>
        </w:rPr>
        <w:lastRenderedPageBreak/>
        <w:t xml:space="preserve">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r w:rsidRPr="008A7CFE">
        <w:rPr>
          <w:rFonts w:ascii="Times New Roman" w:eastAsia="Times New Roman" w:hAnsi="Times New Roman" w:cs="Times New Roman"/>
          <w:color w:val="000000"/>
          <w:sz w:val="28"/>
          <w:szCs w:val="28"/>
          <w:lang w:eastAsia="ru-RU"/>
        </w:rPr>
        <w:t>законодательством</w:t>
      </w:r>
      <w:r w:rsidRPr="008A7CFE">
        <w:rPr>
          <w:rFonts w:ascii="Times New Roman" w:eastAsia="Times New Roman" w:hAnsi="Times New Roman" w:cs="Times New Roman"/>
          <w:sz w:val="28"/>
          <w:szCs w:val="28"/>
          <w:lang w:eastAsia="ru-RU"/>
        </w:rPr>
        <w:t xml:space="preserve"> Российской Федерации.</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sidRPr="008A7CFE">
        <w:rPr>
          <w:rFonts w:ascii="Times New Roman" w:eastAsia="Times New Roman" w:hAnsi="Times New Roman" w:cs="Times New Roman"/>
          <w:color w:val="000000"/>
          <w:sz w:val="28"/>
          <w:szCs w:val="28"/>
          <w:lang w:eastAsia="ru-RU"/>
        </w:rPr>
        <w:t>законом</w:t>
      </w:r>
      <w:r w:rsidRPr="008A7CFE">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7. Запросы о представлении сведений, составляющих банковскую, налоговую или иную охраняемую законом </w:t>
      </w:r>
      <w:r w:rsidRPr="008A7CFE">
        <w:rPr>
          <w:rFonts w:ascii="Times New Roman" w:eastAsia="Times New Roman" w:hAnsi="Times New Roman" w:cs="Times New Roman"/>
          <w:color w:val="000000"/>
          <w:sz w:val="28"/>
          <w:szCs w:val="28"/>
          <w:lang w:eastAsia="ru-RU"/>
        </w:rPr>
        <w:t>тайну</w:t>
      </w:r>
      <w:r w:rsidRPr="008A7CFE">
        <w:rPr>
          <w:rFonts w:ascii="Times New Roman" w:eastAsia="Times New Roman" w:hAnsi="Times New Roman" w:cs="Times New Roman"/>
          <w:sz w:val="28"/>
          <w:szCs w:val="28"/>
          <w:lang w:eastAsia="ru-RU"/>
        </w:rPr>
        <w:t>,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Башкортостан (руководителями высших исполнительных органов государственной власти Республики Башкортостан) в порядке, определяемом нормативными правовыми актами Российской Федерации.</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w:t>
      </w:r>
    </w:p>
    <w:p w:rsidR="008A7CFE" w:rsidRPr="008A7CFE" w:rsidRDefault="008A7CFE" w:rsidP="008A7CFE">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Глава 4. ПОРЯДОК ПОСТУПЛЕНИЯ НА МУНИЦИПАЛЬНУЮ</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СЛУЖБУ, ЕЕ ПРОХОЖДЕНИЯ И ПРЕКРАЩЕНИЯ</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19. Поступление на муниципальную службу</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lastRenderedPageBreak/>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r w:rsidR="002961AE" w:rsidRPr="008A7CFE">
        <w:rPr>
          <w:rFonts w:ascii="Times New Roman" w:eastAsia="Times New Roman" w:hAnsi="Times New Roman" w:cs="Times New Roman"/>
          <w:sz w:val="28"/>
          <w:szCs w:val="28"/>
          <w:lang w:eastAsia="ru-RU"/>
        </w:rPr>
        <w:t>ограничений,</w:t>
      </w:r>
      <w:r w:rsidRPr="008A7CFE">
        <w:rPr>
          <w:rFonts w:ascii="Times New Roman" w:eastAsia="Times New Roman" w:hAnsi="Times New Roman" w:cs="Times New Roman"/>
          <w:sz w:val="28"/>
          <w:szCs w:val="28"/>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При поступлении на муниципальную службу гражданин представляет:</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распоряжением Правительства РФ от 26.05.2005 N 667-р;</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паспорт;</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документ об образовании;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8) документы воинского учета - для военнообязанных и лиц, подлежащих призыву на военную службу;</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b/>
          <w:sz w:val="28"/>
          <w:szCs w:val="28"/>
          <w:lang w:eastAsia="ru-RU"/>
        </w:rPr>
      </w:pPr>
      <w:r w:rsidRPr="008A7CFE">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8A7CFE">
        <w:rPr>
          <w:rFonts w:ascii="Times New Roman" w:eastAsia="Times New Roman" w:hAnsi="Times New Roman" w:cs="Times New Roman"/>
          <w:b/>
          <w:sz w:val="28"/>
          <w:szCs w:val="28"/>
          <w:lang w:eastAsia="ru-RU"/>
        </w:rPr>
        <w:t xml:space="preserve"> </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w:t>
      </w:r>
      <w:r w:rsidRPr="008A7CFE">
        <w:rPr>
          <w:rFonts w:ascii="Times New Roman" w:eastAsia="Times New Roman" w:hAnsi="Times New Roman" w:cs="Times New Roman"/>
          <w:sz w:val="28"/>
          <w:szCs w:val="28"/>
          <w:lang w:eastAsia="ru-RU"/>
        </w:rPr>
        <w:lastRenderedPageBreak/>
        <w:t>устанавливаться дополнительные требования к проверке сведений, представляемых гражданином при поступлении на муниципальную службу.</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8A7CFE" w:rsidRPr="008A7CFE" w:rsidRDefault="008A7CFE" w:rsidP="008A7CFE">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         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 «О муниципальной службе в Республике Башкортостан».</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8. Поступление гражданина на муниципальную службу в Администрацию сельского поселения оформляется распоряжением главы Администрации (далее - работодатель) о назначении на должность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Поступление гражданина на муниципальную службу в Совет сельского поселения оформляется распоряжением председателя Совета (далее - работодатель) о назначении на должность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9. Сторонами трудового договора при поступлении на муниципальную службу в Администрацию сельского поселения являются глава Администрации и муниципальный служащий, при поступлении на муниципальную службу в Совет сельского поселения - председатель Совета и муниципальный служащий.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20. Конкурс на замещение должности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При замещении должности муниципальной службы в Администрации и Совете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2. Порядок проведения конкурса на замещение должности муниципальной службы устанавливается муниципальным правовым актом, </w:t>
      </w:r>
      <w:r w:rsidRPr="008A7CFE">
        <w:rPr>
          <w:rFonts w:ascii="Times New Roman" w:eastAsia="Times New Roman" w:hAnsi="Times New Roman" w:cs="Times New Roman"/>
          <w:sz w:val="28"/>
          <w:szCs w:val="28"/>
          <w:lang w:eastAsia="ru-RU"/>
        </w:rPr>
        <w:lastRenderedPageBreak/>
        <w:t>принимаемым Советом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и Администрацией сельского поселения.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21. Аттестация муниципальных служащих сельского поселения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Аттестации не подлежат следующие муниципальные служащие: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замещающие должности муниципальной службы менее одного года;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достигшие возраста 60 лет;</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беременные женщины;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замещающие должности муниципальной службы на основании срочного трудового договора (контракта).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4.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w:t>
      </w:r>
      <w:r w:rsidRPr="008A7CFE">
        <w:rPr>
          <w:rFonts w:ascii="Times New Roman" w:eastAsia="Times New Roman" w:hAnsi="Times New Roman" w:cs="Times New Roman"/>
          <w:sz w:val="28"/>
          <w:szCs w:val="28"/>
          <w:lang w:eastAsia="ru-RU"/>
        </w:rPr>
        <w:lastRenderedPageBreak/>
        <w:t>рекомендации о направлении отдельных муниципальных служащих для получения дополнительного образования.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6. Муниципальный служащий вправе обжаловать результаты аттестации в судебном порядке.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22. Основания для расторжения трудового договора с муниципальным служащим</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достижения предельного возраста, установленного для замещения должности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несоблюдения ограничений и запретов, связанных с муниципальной службой и установленных статьями 15,16 ,</w:t>
      </w:r>
      <w:r w:rsidR="002961AE" w:rsidRPr="008A7CFE">
        <w:rPr>
          <w:rFonts w:ascii="Times New Roman" w:eastAsia="Times New Roman" w:hAnsi="Times New Roman" w:cs="Times New Roman"/>
          <w:sz w:val="28"/>
          <w:szCs w:val="28"/>
          <w:lang w:eastAsia="ru-RU"/>
        </w:rPr>
        <w:t>17 и</w:t>
      </w:r>
      <w:r w:rsidRPr="008A7CFE">
        <w:rPr>
          <w:rFonts w:ascii="Times New Roman" w:eastAsia="Times New Roman" w:hAnsi="Times New Roman" w:cs="Times New Roman"/>
          <w:sz w:val="28"/>
          <w:szCs w:val="28"/>
          <w:lang w:eastAsia="ru-RU"/>
        </w:rPr>
        <w:t xml:space="preserve"> 18 настоящего Положения;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применения административного наказания в виде дисквалификации.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lastRenderedPageBreak/>
        <w:t>Глава 5. РАБОЧЕЕ (СЛУЖЕБНОЕ) ВРЕМЯ И ВРЕМЯ ОТДЫХА</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23. Рабочее (служебное) время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Рабочее (служебное) время муниципальных служащих регулируется в соответствии с трудовым законодательством.</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24. Отпуск муниципального служащего</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7.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lastRenderedPageBreak/>
        <w:t>Глава 6. ОБЩИЕ ПРИНЦИПЫ ОПЛАТЫ ТРУДА МУНИЦИПАЛЬНОГО</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СЛУЖАЩЕГО. ГАРАНТИИ, ПРЕДОСТАВЛЯЕМЫЕ МУНИЦИПАЛЬНОМУ</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СЛУЖАЩЕМУ. СТАЖ МУНИЦИПАЛЬНОЙ СЛУЖБЫ</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25. Общие принципы оплаты труда муниципального служащего</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Башкортостан.</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муниципального района Мишкинский район Республики Башкортостан в соответствии с законодательством Российской Федерации и Республики Башкортостан.</w:t>
      </w: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26. Гарантии, предоставляемые муниципальному служащему</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Муниципальному служащему гарантируются: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При расторжении трудового договора с муниципальным служащим в связи с ликвидацией Администрации и Совета сельского поселения либо сокращением штата работников Администрации и Совета,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Муниципальным служащим могут быть предоставлены следующие дополнительные гарантии: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компенсационные выплаты в связи со служебными командировками.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Уставом сельского поселения муниципальным служащим могут быть предоставлены иные дополнительные гарантии.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27. Пенсионное обеспечение муниципального служащего и членов его семьи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3. В случае смерти муниципального служащего, связанной с исполнением им должностных обязанностей, в том числе наступившей </w:t>
      </w:r>
      <w:r w:rsidRPr="008A7CFE">
        <w:rPr>
          <w:rFonts w:ascii="Times New Roman" w:eastAsia="Times New Roman" w:hAnsi="Times New Roman" w:cs="Times New Roman"/>
          <w:sz w:val="28"/>
          <w:szCs w:val="28"/>
          <w:lang w:eastAsia="ru-RU"/>
        </w:rPr>
        <w:lastRenderedPageBreak/>
        <w:t>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28. Стаж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В стаж (общую продолжительность) муниципальной службы включаются периоды замещения:</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должностей муниципальной службы;</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муниципальных должностей;</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государственных должностей Российской Федерации и государственных должностей Республики Башкортостан;</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иных должностей в соответствии с федеральными законами.</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Уставом сельского поселения </w:t>
      </w:r>
      <w:r w:rsidR="00F50A26">
        <w:rPr>
          <w:rFonts w:ascii="Times New Roman" w:eastAsia="Times New Roman" w:hAnsi="Times New Roman" w:cs="Times New Roman"/>
          <w:sz w:val="28"/>
          <w:szCs w:val="28"/>
          <w:lang w:eastAsia="ru-RU"/>
        </w:rPr>
        <w:t>Староарзаматовский</w:t>
      </w:r>
      <w:r w:rsidRPr="008A7CFE">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sidRPr="008A7CFE">
        <w:rPr>
          <w:rFonts w:ascii="Times New Roman" w:eastAsia="Times New Roman" w:hAnsi="Times New Roman" w:cs="Times New Roman"/>
          <w:color w:val="000000"/>
          <w:sz w:val="28"/>
          <w:szCs w:val="28"/>
          <w:lang w:eastAsia="ru-RU"/>
        </w:rPr>
        <w:t>частью 2 статьи 54</w:t>
      </w:r>
      <w:r w:rsidRPr="008A7CFE">
        <w:rPr>
          <w:rFonts w:ascii="Times New Roman" w:eastAsia="Times New Roman" w:hAnsi="Times New Roman" w:cs="Times New Roman"/>
          <w:sz w:val="28"/>
          <w:szCs w:val="28"/>
          <w:lang w:eastAsia="ru-RU"/>
        </w:rPr>
        <w:t xml:space="preserve"> Федерального закона от 27 июля 2004 года N 79-ФЗ "О государственной гражданской службе Российской Федерации".</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A7CFE" w:rsidRPr="008A7CFE" w:rsidRDefault="008A7CFE" w:rsidP="008A7CFE">
      <w:pPr>
        <w:autoSpaceDE w:val="0"/>
        <w:autoSpaceDN w:val="0"/>
        <w:adjustRightInd w:val="0"/>
        <w:spacing w:after="0" w:line="240" w:lineRule="auto"/>
        <w:ind w:left="284" w:firstLine="424"/>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 4. Порядок исчисления стажа муниципальной службы устанавливается законом Республики Башкортостан. </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Глава 7. ПООЩРЕНИЕ МУНИЦИПАЛЬНОГО СЛУЖАЩЕГО.</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ДИСЦИПЛИНАРНАЯ ОТВЕТСТВЕННОСТЬ МУНИЦИПАЛЬНОГО СЛУЖАЩЕГО</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29. Поощрение муниципального служащего</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lastRenderedPageBreak/>
        <w:t>2. За безупречную и эффективную муниципальную службу могут применяться следующие виды поощрения: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объявление благодарности с выплатой единовременного поощрения;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награждение почетной грамотой Администрации и Совета сельского поселения с выплатой единовременного поощрения или с вручением ценного подарка;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повышение в должности муниципального служащего;</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иные виды поощрения, установленные муниципальными правовыми актами.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Решение о поощрении муниципального служащего в соответствии с частью 2 настоящей статьи принимается работодателем, а 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Выплата муниципальному служащему единовременного поощрения, предусмотренного частью 2 настоящей статьи, производится в порядке и размерах, работодателем в пределах установленного фонда оплаты труда муниципальных служащих.</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6. Соответствующая запись о поощрении муниципального служащего вносится в трудовую книжку и личное дело муниципального служащего.</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30. Дисциплинарная ответственность муниципального служащего</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замечание;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выговор;</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увольнение с муниципальной службы по соответствующим основаниям.</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Порядок применения и снятия дисциплинарных взысканий определяется трудовым законодательством.</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r w:rsidRPr="008A7CFE">
        <w:rPr>
          <w:rFonts w:ascii="Times New Roman" w:eastAsia="Times New Roman" w:hAnsi="Times New Roman" w:cs="Times New Roman"/>
          <w:color w:val="000000"/>
          <w:sz w:val="28"/>
          <w:szCs w:val="28"/>
          <w:lang w:eastAsia="ru-RU"/>
        </w:rPr>
        <w:t>законом</w:t>
      </w:r>
      <w:r w:rsidRPr="008A7CFE">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 налагаются взыскания, предусмотренные </w:t>
      </w:r>
      <w:r w:rsidRPr="008A7CFE">
        <w:rPr>
          <w:rFonts w:ascii="Times New Roman" w:eastAsia="Times New Roman" w:hAnsi="Times New Roman" w:cs="Times New Roman"/>
          <w:color w:val="000000"/>
          <w:sz w:val="28"/>
          <w:szCs w:val="28"/>
          <w:lang w:eastAsia="ru-RU"/>
        </w:rPr>
        <w:t>статьей 30</w:t>
      </w:r>
      <w:r w:rsidRPr="008A7CFE">
        <w:rPr>
          <w:rFonts w:ascii="Times New Roman" w:eastAsia="Times New Roman" w:hAnsi="Times New Roman" w:cs="Times New Roman"/>
          <w:sz w:val="28"/>
          <w:szCs w:val="28"/>
          <w:lang w:eastAsia="ru-RU"/>
        </w:rPr>
        <w:t xml:space="preserve"> настоящего Положения.</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8A7CFE">
        <w:rPr>
          <w:rFonts w:ascii="Times New Roman" w:eastAsia="Times New Roman" w:hAnsi="Times New Roman" w:cs="Times New Roman"/>
          <w:color w:val="000000"/>
          <w:sz w:val="28"/>
          <w:szCs w:val="28"/>
          <w:lang w:eastAsia="ru-RU"/>
        </w:rPr>
        <w:t>статьями 17 и 18</w:t>
      </w:r>
      <w:r w:rsidRPr="008A7CFE">
        <w:rPr>
          <w:rFonts w:ascii="Times New Roman" w:eastAsia="Times New Roman" w:hAnsi="Times New Roman" w:cs="Times New Roman"/>
          <w:sz w:val="28"/>
          <w:szCs w:val="28"/>
          <w:lang w:eastAsia="ru-RU"/>
        </w:rPr>
        <w:t xml:space="preserve"> настоящего Положения.</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3. Взыскания, предусмотренные </w:t>
      </w:r>
      <w:r w:rsidRPr="008A7CFE">
        <w:rPr>
          <w:rFonts w:ascii="Times New Roman" w:eastAsia="Times New Roman" w:hAnsi="Times New Roman" w:cs="Times New Roman"/>
          <w:color w:val="000000"/>
          <w:sz w:val="28"/>
          <w:szCs w:val="28"/>
          <w:lang w:eastAsia="ru-RU"/>
        </w:rPr>
        <w:t>статьями 17, 18 и 30 настоящего</w:t>
      </w:r>
      <w:r w:rsidRPr="008A7CFE">
        <w:rPr>
          <w:rFonts w:ascii="Times New Roman" w:eastAsia="Times New Roman" w:hAnsi="Times New Roman" w:cs="Times New Roman"/>
          <w:sz w:val="28"/>
          <w:szCs w:val="28"/>
          <w:lang w:eastAsia="ru-RU"/>
        </w:rPr>
        <w:t xml:space="preserve"> Положения,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объяснений муниципального служащего;</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иных материалов.</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4. При применении взысканий, предусмотренных </w:t>
      </w:r>
      <w:r w:rsidRPr="008A7CFE">
        <w:rPr>
          <w:rFonts w:ascii="Times New Roman" w:eastAsia="Times New Roman" w:hAnsi="Times New Roman" w:cs="Times New Roman"/>
          <w:color w:val="000000"/>
          <w:sz w:val="28"/>
          <w:szCs w:val="28"/>
          <w:lang w:eastAsia="ru-RU"/>
        </w:rPr>
        <w:t>статьями 17, 18</w:t>
      </w:r>
      <w:r w:rsidRPr="008A7CFE">
        <w:rPr>
          <w:rFonts w:ascii="Times New Roman" w:eastAsia="Times New Roman" w:hAnsi="Times New Roman" w:cs="Times New Roman"/>
          <w:sz w:val="28"/>
          <w:szCs w:val="28"/>
          <w:lang w:eastAsia="ru-RU"/>
        </w:rPr>
        <w:t xml:space="preserve"> и 30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8A7CFE">
        <w:rPr>
          <w:rFonts w:ascii="Times New Roman" w:eastAsia="Times New Roman" w:hAnsi="Times New Roman" w:cs="Times New Roman"/>
          <w:color w:val="000000"/>
          <w:sz w:val="28"/>
          <w:szCs w:val="28"/>
          <w:lang w:eastAsia="ru-RU"/>
        </w:rPr>
        <w:t>часть 1 или 2</w:t>
      </w:r>
      <w:r w:rsidRPr="008A7CFE">
        <w:rPr>
          <w:rFonts w:ascii="Times New Roman" w:eastAsia="Times New Roman" w:hAnsi="Times New Roman" w:cs="Times New Roman"/>
          <w:sz w:val="28"/>
          <w:szCs w:val="28"/>
          <w:lang w:eastAsia="ru-RU"/>
        </w:rPr>
        <w:t xml:space="preserve"> настоящей статьи.</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lastRenderedPageBreak/>
        <w:t xml:space="preserve">6. Взыскания, предусмотренные </w:t>
      </w:r>
      <w:r w:rsidRPr="008A7CFE">
        <w:rPr>
          <w:rFonts w:ascii="Times New Roman" w:eastAsia="Times New Roman" w:hAnsi="Times New Roman" w:cs="Times New Roman"/>
          <w:color w:val="000000"/>
          <w:sz w:val="28"/>
          <w:szCs w:val="28"/>
          <w:lang w:eastAsia="ru-RU"/>
        </w:rPr>
        <w:t>статьями 17, 18</w:t>
      </w:r>
      <w:r w:rsidRPr="008A7CFE">
        <w:rPr>
          <w:rFonts w:ascii="Times New Roman" w:eastAsia="Times New Roman" w:hAnsi="Times New Roman" w:cs="Times New Roman"/>
          <w:sz w:val="28"/>
          <w:szCs w:val="28"/>
          <w:lang w:eastAsia="ru-RU"/>
        </w:rPr>
        <w:t xml:space="preserve"> и 30 настоящего Положения, применяются в порядке и сроки, которые установлены настоящим Положения, нормативными правовыми актами Республики Башкортостан и (или) муниципальными нормативными правовыми актами.</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Глава 8. КАДРОВАЯ РАБОТА В МУНИЦИПАЛЬНОМ РАЙОНЕ</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31. Кадровая работа в Администрации и Совете сельского поселения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Кадровая работа включает в себя: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формирование кадрового состава для замещения должностей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подготовку предложений о реализации положений законодательства о муниципальной службе и внесение указанных предложений работодателю;</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ведение трудовых книжек муниципальных служащих;</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ведение личных дел муниципальных служащих;</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6) ведение реестра муниципальных служащих;</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7) оформление и выдачу служебных удостоверений муниципальных служащих;</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9) проведение аттестации муниципальных служащих;</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10) организацию работы с кадровым резервом и его эффективное использование;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lastRenderedPageBreak/>
        <w:t>14) решение иных вопросов кадровой работы, определяемых трудовым законодательством и законом Республики Башкортостан.</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31.1. Подготовка кадров для муниципальной службы на договорной основе</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r w:rsidRPr="008A7CFE">
        <w:rPr>
          <w:rFonts w:ascii="Times New Roman" w:eastAsia="Times New Roman" w:hAnsi="Times New Roman" w:cs="Times New Roman"/>
          <w:color w:val="000000"/>
          <w:sz w:val="28"/>
          <w:szCs w:val="28"/>
          <w:lang w:eastAsia="ru-RU"/>
        </w:rPr>
        <w:t>законодательством</w:t>
      </w:r>
      <w:r w:rsidRPr="008A7CFE">
        <w:rPr>
          <w:rFonts w:ascii="Times New Roman" w:eastAsia="Times New Roman" w:hAnsi="Times New Roman" w:cs="Times New Roman"/>
          <w:sz w:val="28"/>
          <w:szCs w:val="28"/>
          <w:lang w:eastAsia="ru-RU"/>
        </w:rPr>
        <w:t xml:space="preserve"> Российской Федерации об образовании и с учетом положений настоящего Положения.</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сельского поселения </w:t>
      </w:r>
      <w:r w:rsidR="002961AE">
        <w:rPr>
          <w:rFonts w:ascii="Times New Roman" w:eastAsia="Times New Roman" w:hAnsi="Times New Roman" w:cs="Times New Roman"/>
          <w:sz w:val="28"/>
          <w:szCs w:val="28"/>
          <w:lang w:eastAsia="ru-RU"/>
        </w:rPr>
        <w:t>Староарзаматовский</w:t>
      </w:r>
      <w:r w:rsidRPr="008A7CFE">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 гражданином и предусматривает обязательство гражданина по прохождению муниципальной службы в Администрацией сельского поселения </w:t>
      </w:r>
      <w:r w:rsidR="002961AE">
        <w:rPr>
          <w:rFonts w:ascii="Times New Roman" w:eastAsia="Times New Roman" w:hAnsi="Times New Roman" w:cs="Times New Roman"/>
          <w:sz w:val="28"/>
          <w:szCs w:val="28"/>
          <w:lang w:eastAsia="ru-RU"/>
        </w:rPr>
        <w:t>Староарзаматовский</w:t>
      </w:r>
      <w:r w:rsidRPr="008A7CFE">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в течение установленного срока после окончания обучения.</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Заключение договора о целевом обучении осуществляется на конкурсной основе в порядке, установленном законом Республики Башкортостан.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r w:rsidRPr="008A7CFE">
        <w:rPr>
          <w:rFonts w:ascii="Times New Roman" w:eastAsia="Times New Roman" w:hAnsi="Times New Roman" w:cs="Times New Roman"/>
          <w:color w:val="000000"/>
          <w:sz w:val="28"/>
          <w:szCs w:val="28"/>
          <w:lang w:eastAsia="ru-RU"/>
        </w:rPr>
        <w:t>частью 5 настоящей</w:t>
      </w:r>
      <w:r w:rsidRPr="008A7CFE">
        <w:rPr>
          <w:rFonts w:ascii="Times New Roman" w:eastAsia="Times New Roman" w:hAnsi="Times New Roman" w:cs="Times New Roman"/>
          <w:sz w:val="28"/>
          <w:szCs w:val="28"/>
          <w:lang w:eastAsia="ru-RU"/>
        </w:rPr>
        <w:t xml:space="preserve"> статьи, соответствовать требованиям, установленным настоящим Федеральным </w:t>
      </w:r>
      <w:r w:rsidRPr="008A7CFE">
        <w:rPr>
          <w:rFonts w:ascii="Times New Roman" w:eastAsia="Times New Roman" w:hAnsi="Times New Roman" w:cs="Times New Roman"/>
          <w:color w:val="000000"/>
          <w:sz w:val="28"/>
          <w:szCs w:val="28"/>
          <w:lang w:eastAsia="ru-RU"/>
        </w:rPr>
        <w:t xml:space="preserve">законом </w:t>
      </w:r>
      <w:r w:rsidRPr="008A7CFE">
        <w:rPr>
          <w:rFonts w:ascii="Times New Roman" w:eastAsia="Times New Roman" w:hAnsi="Times New Roman" w:cs="Times New Roman"/>
          <w:sz w:val="28"/>
          <w:szCs w:val="28"/>
          <w:lang w:eastAsia="ru-RU"/>
        </w:rPr>
        <w:t>для замещения должностей муниципальной службы.</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lastRenderedPageBreak/>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7. Договор о целевом обучении может быть заключен с гражданином один раз.</w:t>
      </w:r>
    </w:p>
    <w:p w:rsidR="008A7CFE" w:rsidRPr="008A7CFE" w:rsidRDefault="008A7CFE" w:rsidP="008A7CFE">
      <w:pPr>
        <w:spacing w:after="0" w:line="240" w:lineRule="auto"/>
        <w:ind w:left="284" w:firstLine="547"/>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32. Персональные данные муниципального служащего</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2. Персональные данные муниципального служащего подлежат обработке в соответствии с </w:t>
      </w:r>
      <w:r w:rsidRPr="008A7CFE">
        <w:rPr>
          <w:rFonts w:ascii="Times New Roman" w:eastAsia="Times New Roman" w:hAnsi="Times New Roman" w:cs="Times New Roman"/>
          <w:color w:val="000000"/>
          <w:sz w:val="28"/>
          <w:szCs w:val="28"/>
          <w:lang w:eastAsia="ru-RU"/>
        </w:rPr>
        <w:t>законодательством Российской</w:t>
      </w:r>
      <w:r w:rsidRPr="008A7CFE">
        <w:rPr>
          <w:rFonts w:ascii="Times New Roman" w:eastAsia="Times New Roman" w:hAnsi="Times New Roman" w:cs="Times New Roman"/>
          <w:sz w:val="28"/>
          <w:szCs w:val="28"/>
          <w:lang w:eastAsia="ru-RU"/>
        </w:rPr>
        <w:t xml:space="preserve"> Федерации в области персональных данных с особенностями, предусмотренными </w:t>
      </w:r>
      <w:r w:rsidRPr="008A7CFE">
        <w:rPr>
          <w:rFonts w:ascii="Times New Roman" w:eastAsia="Times New Roman" w:hAnsi="Times New Roman" w:cs="Times New Roman"/>
          <w:color w:val="000000"/>
          <w:sz w:val="28"/>
          <w:szCs w:val="28"/>
          <w:lang w:eastAsia="ru-RU"/>
        </w:rPr>
        <w:t>главой 14</w:t>
      </w:r>
      <w:r w:rsidRPr="008A7CFE">
        <w:rPr>
          <w:rFonts w:ascii="Times New Roman" w:eastAsia="Times New Roman" w:hAnsi="Times New Roman" w:cs="Times New Roman"/>
          <w:sz w:val="28"/>
          <w:szCs w:val="28"/>
          <w:lang w:eastAsia="ru-RU"/>
        </w:rPr>
        <w:t xml:space="preserve"> Трудового кодекса Российской Федерации.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33. Порядок ведения личного дела муниципального служащего</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3. При ликвидации Администрации и Совета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34. Реестр муниципальных служащих в муниципальном районе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В Администрации и Совете сельского поселения ведется реестр муниципальных служащих.</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w:t>
      </w:r>
      <w:r w:rsidRPr="008A7CFE">
        <w:rPr>
          <w:rFonts w:ascii="Times New Roman" w:eastAsia="Times New Roman" w:hAnsi="Times New Roman" w:cs="Times New Roman"/>
          <w:sz w:val="28"/>
          <w:szCs w:val="28"/>
          <w:lang w:eastAsia="ru-RU"/>
        </w:rPr>
        <w:lastRenderedPageBreak/>
        <w:t>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Порядок ведения реестра муниципальных служащих утверждается муниципальным правовым актом.</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35. Приоритетные направления формирования кадрового состава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Приоритетными направлениями формирования кадрового состава муниципальной службы являются:</w:t>
      </w:r>
    </w:p>
    <w:p w:rsidR="008A7CFE" w:rsidRPr="008A7CFE" w:rsidRDefault="002961A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назначение</w:t>
      </w:r>
      <w:r w:rsidR="008A7CFE" w:rsidRPr="008A7CFE">
        <w:rPr>
          <w:rFonts w:ascii="Times New Roman" w:eastAsia="Times New Roman" w:hAnsi="Times New Roman" w:cs="Times New Roman"/>
          <w:sz w:val="28"/>
          <w:szCs w:val="28"/>
          <w:lang w:eastAsia="ru-RU"/>
        </w:rPr>
        <w:t xml:space="preserve"> на должности муниципальной службы высококвалифицированных специалистов с учетом их профессиональных качеств и компетентности;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2) содействие продвижению по службе муниципальных служащих;</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3) подготовка кадров для </w:t>
      </w:r>
      <w:r w:rsidR="002961AE" w:rsidRPr="008A7CFE">
        <w:rPr>
          <w:rFonts w:ascii="Times New Roman" w:eastAsia="Times New Roman" w:hAnsi="Times New Roman" w:cs="Times New Roman"/>
          <w:sz w:val="28"/>
          <w:szCs w:val="28"/>
          <w:lang w:eastAsia="ru-RU"/>
        </w:rPr>
        <w:t>муниципальной службы</w:t>
      </w:r>
      <w:r w:rsidRPr="008A7CFE">
        <w:rPr>
          <w:rFonts w:ascii="Times New Roman" w:eastAsia="Times New Roman" w:hAnsi="Times New Roman" w:cs="Times New Roman"/>
          <w:sz w:val="28"/>
          <w:szCs w:val="28"/>
          <w:lang w:eastAsia="ru-RU"/>
        </w:rPr>
        <w:t xml:space="preserve"> и дополнительное профессиональное образование;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4) создание кадрового резерва и его эффективное использование;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5) оценка результатов работы муниципальных служащих посредством проведения аттестации;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36. Кадровый резерв на муниципальной службе</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В Администрации и Совете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Глава 9. ФИНАНСИРОВАНИЕ И ПРОГРАММЫ</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РАЗВИТИЯ МУНИЦИПАЛЬНОЙ СЛУЖБЫ</w:t>
      </w:r>
    </w:p>
    <w:p w:rsidR="008A7CFE" w:rsidRPr="008A7CFE" w:rsidRDefault="008A7CFE" w:rsidP="008A7CF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37. Финансирование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Финансирование муниципальной службы осуществляется за счет средств муниципального бюджета.</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outlineLvl w:val="2"/>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Статья 38. Программы развития муниципальной службы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lastRenderedPageBreak/>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8A7CFE">
        <w:rPr>
          <w:rFonts w:ascii="Times New Roman" w:eastAsia="Times New Roman" w:hAnsi="Times New Roman" w:cs="Times New Roman"/>
          <w:sz w:val="28"/>
          <w:szCs w:val="28"/>
          <w:lang w:eastAsia="ru-RU"/>
        </w:rPr>
        <w:t xml:space="preserve">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w:t>
      </w:r>
      <w:r w:rsidR="002961AE" w:rsidRPr="008A7CFE">
        <w:rPr>
          <w:rFonts w:ascii="Times New Roman" w:eastAsia="Times New Roman" w:hAnsi="Times New Roman" w:cs="Times New Roman"/>
          <w:sz w:val="28"/>
          <w:szCs w:val="28"/>
          <w:lang w:eastAsia="ru-RU"/>
        </w:rPr>
        <w:t>нормативными правовыми</w:t>
      </w:r>
      <w:r w:rsidRPr="008A7CFE">
        <w:rPr>
          <w:rFonts w:ascii="Times New Roman" w:eastAsia="Times New Roman" w:hAnsi="Times New Roman" w:cs="Times New Roman"/>
          <w:sz w:val="28"/>
          <w:szCs w:val="28"/>
          <w:lang w:eastAsia="ru-RU"/>
        </w:rPr>
        <w:t xml:space="preserve"> актами.</w:t>
      </w: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8A7CFE" w:rsidRPr="008A7CFE" w:rsidRDefault="008A7CFE" w:rsidP="008A7CFE">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p>
    <w:p w:rsidR="009E6EB9" w:rsidRDefault="009E6EB9"/>
    <w:sectPr w:rsidR="009E6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F61BF"/>
    <w:multiLevelType w:val="hybridMultilevel"/>
    <w:tmpl w:val="64F0A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5C"/>
    <w:rsid w:val="002961AE"/>
    <w:rsid w:val="008A7CFE"/>
    <w:rsid w:val="009E6EB9"/>
    <w:rsid w:val="00BC5A34"/>
    <w:rsid w:val="00CB7F91"/>
    <w:rsid w:val="00DB5C0E"/>
    <w:rsid w:val="00F50A26"/>
    <w:rsid w:val="00F7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C8977-C349-44AE-B78A-077FCA78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8A7CFE"/>
    <w:pPr>
      <w:spacing w:line="240" w:lineRule="auto"/>
      <w:jc w:val="both"/>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shk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34</Pages>
  <Words>11519</Words>
  <Characters>65662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2022-02-03T07:40:00Z</dcterms:created>
  <dcterms:modified xsi:type="dcterms:W3CDTF">2022-02-03T09:45:00Z</dcterms:modified>
</cp:coreProperties>
</file>